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F7" w:rsidRDefault="00E41E54">
      <w:pPr>
        <w:pStyle w:val="a8"/>
        <w:spacing w:before="0" w:beforeAutospacing="0" w:after="0" w:afterAutospacing="0" w:line="560" w:lineRule="exact"/>
        <w:rPr>
          <w:rFonts w:ascii="黑体" w:eastAsia="黑体" w:hAnsi="黑体" w:cs="仿宋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="仿宋" w:hint="eastAsia"/>
          <w:color w:val="000000" w:themeColor="text1"/>
          <w:kern w:val="2"/>
          <w:sz w:val="32"/>
          <w:szCs w:val="32"/>
        </w:rPr>
        <w:t>附件</w:t>
      </w:r>
    </w:p>
    <w:p w:rsidR="00E33CF7" w:rsidRDefault="00E41E54" w:rsidP="000C52CB">
      <w:pPr>
        <w:spacing w:beforeLines="100" w:before="240" w:line="52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pacing w:val="-2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pacing w:val="-23"/>
          <w:sz w:val="44"/>
          <w:szCs w:val="44"/>
        </w:rPr>
        <w:t>泉州市中小学生“学习党的二十大精神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pacing w:val="-23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pacing w:val="-23"/>
          <w:sz w:val="44"/>
          <w:szCs w:val="44"/>
        </w:rPr>
        <w:t>强国有我”寒假读一本好书征文活动获奖名单</w:t>
      </w:r>
    </w:p>
    <w:p w:rsidR="00E33CF7" w:rsidRDefault="00E41E54">
      <w:pPr>
        <w:spacing w:line="52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中学组</w:t>
      </w:r>
    </w:p>
    <w:p w:rsidR="00E33CF7" w:rsidRDefault="00E41E54">
      <w:pPr>
        <w:spacing w:line="52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一等奖（</w:t>
      </w:r>
      <w:r>
        <w:rPr>
          <w:rFonts w:ascii="仿宋_GB2312" w:eastAsia="仿宋_GB2312" w:hAnsi="宋体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名）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4"/>
        <w:gridCol w:w="1377"/>
        <w:gridCol w:w="3045"/>
        <w:gridCol w:w="1483"/>
      </w:tblGrid>
      <w:tr w:rsidR="00E33CF7">
        <w:trPr>
          <w:trHeight w:hRule="exact" w:val="420"/>
          <w:jc w:val="center"/>
        </w:trPr>
        <w:tc>
          <w:tcPr>
            <w:tcW w:w="44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题目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作者姓名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指导教师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4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坎坷之路，终抵星空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何思颖</w:t>
            </w:r>
            <w:proofErr w:type="gramEnd"/>
          </w:p>
        </w:tc>
        <w:tc>
          <w:tcPr>
            <w:tcW w:w="304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惠安广海中学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王爱琼</w:t>
            </w:r>
          </w:p>
        </w:tc>
      </w:tr>
      <w:tr w:rsidR="00E33CF7">
        <w:trPr>
          <w:trHeight w:hRule="exact" w:val="955"/>
          <w:jc w:val="center"/>
        </w:trPr>
        <w:tc>
          <w:tcPr>
            <w:tcW w:w="44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谱坚定信仰曲，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奏奋斗青春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歌——读《青春之歌》有感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谢静茹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安溪第一中学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王流笔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4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“无我”之树，灼灼其华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彭炜坤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泉州第六中学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张蘅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4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无恙之冬，祖国来春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谢承麟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毓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英中学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刘素琴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4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举一杯薄酒，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敬生命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如歌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陈思祺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惠安亮亮中学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袁静文</w:t>
            </w:r>
          </w:p>
        </w:tc>
      </w:tr>
      <w:tr w:rsidR="00E33CF7">
        <w:trPr>
          <w:trHeight w:hRule="exact" w:val="915"/>
          <w:jc w:val="center"/>
        </w:trPr>
        <w:tc>
          <w:tcPr>
            <w:tcW w:w="44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寻找心锁的钥匙——读《和风说话的青苔》有感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黄梓豪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永春职业中专学校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郑梅芳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4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青春著华章，家国焕恢宏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郑雅婷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安溪县恒兴中学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苏剑峰</w:t>
            </w:r>
            <w:proofErr w:type="gramEnd"/>
          </w:p>
        </w:tc>
      </w:tr>
      <w:tr w:rsidR="00E33CF7">
        <w:trPr>
          <w:trHeight w:hRule="exact" w:val="662"/>
          <w:jc w:val="center"/>
        </w:trPr>
        <w:tc>
          <w:tcPr>
            <w:tcW w:w="44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16"/>
                <w:sz w:val="24"/>
                <w:szCs w:val="24"/>
              </w:rPr>
              <w:t>觅梦，追梦——读杨绛《我们仨》有感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庞锦豪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泉州第七中学金山校区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林比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莉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4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老一辈的楼房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李洁雯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晋江市养正中学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李艳萍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4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万里赴戎机，寒光照铁衣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黄子怡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毓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英中学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陈庆勇</w:t>
            </w:r>
          </w:p>
        </w:tc>
      </w:tr>
      <w:tr w:rsidR="00E33CF7">
        <w:trPr>
          <w:trHeight w:hRule="exact" w:val="1034"/>
          <w:jc w:val="center"/>
        </w:trPr>
        <w:tc>
          <w:tcPr>
            <w:tcW w:w="44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做时代的追光者——读《希望之光——时代楷模张桂梅的故事》有感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颜泽鑫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石狮市石光中学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彭丽丽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4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当生如夏花，知命而不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馁</w:t>
            </w:r>
            <w:proofErr w:type="gramEnd"/>
          </w:p>
        </w:tc>
        <w:tc>
          <w:tcPr>
            <w:tcW w:w="137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黄卫东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晋江市南侨中学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陈月娥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4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冬魂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——读《冬与狮》有感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刘志群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晋江市紫帽中学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苏辉福</w:t>
            </w:r>
            <w:proofErr w:type="gramEnd"/>
          </w:p>
        </w:tc>
      </w:tr>
      <w:tr w:rsidR="00E33CF7">
        <w:trPr>
          <w:trHeight w:hRule="exact" w:val="614"/>
          <w:jc w:val="center"/>
        </w:trPr>
        <w:tc>
          <w:tcPr>
            <w:tcW w:w="44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8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8"/>
                <w:sz w:val="24"/>
                <w:szCs w:val="24"/>
              </w:rPr>
              <w:t>秦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pacing w:val="-8"/>
                <w:sz w:val="24"/>
                <w:szCs w:val="24"/>
              </w:rPr>
              <w:t>有腔音代代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pacing w:val="-8"/>
                <w:sz w:val="24"/>
                <w:szCs w:val="24"/>
              </w:rPr>
              <w:t>传——读《秦腔》有感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黄哲瀚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泉州第五中学桥南校区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傅文珩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4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时代之命，青年之责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林奕如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安溪县恒兴中学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黄景扬</w:t>
            </w:r>
            <w:proofErr w:type="gramEnd"/>
          </w:p>
        </w:tc>
      </w:tr>
      <w:tr w:rsidR="00E33CF7">
        <w:trPr>
          <w:trHeight w:hRule="exact" w:val="990"/>
          <w:jc w:val="center"/>
        </w:trPr>
        <w:tc>
          <w:tcPr>
            <w:tcW w:w="44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lastRenderedPageBreak/>
              <w:t>烽火家书抵万金，红色火炬传千年——读《红色家书》有感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吴予婧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石狮市石光中学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肖丹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4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命运？命运！——读《命运》有感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黄颐恒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晋江市养正中学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洪晓银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4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自信自强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正创新</w:t>
            </w:r>
            <w:proofErr w:type="gramEnd"/>
          </w:p>
        </w:tc>
        <w:tc>
          <w:tcPr>
            <w:tcW w:w="137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郑妍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安溪县恒兴中学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黄秀香</w:t>
            </w:r>
          </w:p>
        </w:tc>
      </w:tr>
      <w:tr w:rsidR="00E33CF7">
        <w:trPr>
          <w:trHeight w:hRule="exact" w:val="829"/>
          <w:jc w:val="center"/>
        </w:trPr>
        <w:tc>
          <w:tcPr>
            <w:tcW w:w="44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承先贤风范之韵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沐传统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文化之风——读《中华优秀传统文化》有感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连逸儒</w:t>
            </w:r>
            <w:proofErr w:type="gramEnd"/>
          </w:p>
        </w:tc>
        <w:tc>
          <w:tcPr>
            <w:tcW w:w="304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pacing w:val="-1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12"/>
                <w:sz w:val="24"/>
                <w:szCs w:val="24"/>
              </w:rPr>
              <w:t>泉州第五中学台商区分校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洪俐榕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4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奋斗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之灯燃永夜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莫忘己乃传灯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王莹梅</w:t>
            </w:r>
            <w:proofErr w:type="gramEnd"/>
          </w:p>
        </w:tc>
        <w:tc>
          <w:tcPr>
            <w:tcW w:w="304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安溪县第八中学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陈炳贵</w:t>
            </w:r>
          </w:p>
        </w:tc>
      </w:tr>
    </w:tbl>
    <w:p w:rsidR="00E33CF7" w:rsidRDefault="00E41E54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二等奖（</w:t>
      </w:r>
      <w:r>
        <w:rPr>
          <w:rFonts w:ascii="仿宋_GB2312" w:eastAsia="仿宋_GB2312" w:hAnsi="宋体"/>
          <w:sz w:val="32"/>
          <w:szCs w:val="32"/>
        </w:rPr>
        <w:t>30</w:t>
      </w:r>
      <w:r>
        <w:rPr>
          <w:rFonts w:ascii="仿宋_GB2312" w:eastAsia="仿宋_GB2312" w:hAnsi="宋体" w:hint="eastAsia"/>
          <w:sz w:val="32"/>
          <w:szCs w:val="32"/>
        </w:rPr>
        <w:t>名）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7"/>
        <w:gridCol w:w="1369"/>
        <w:gridCol w:w="2864"/>
        <w:gridCol w:w="1363"/>
      </w:tblGrid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题目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作者姓名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学校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指导教师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24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心之所往，朝前以挽—读《朝前》有感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蔡书鸿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晋江市养正中学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陈亚娥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3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得人用人，方成大业——读《水浒传》有感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张家荧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惠安广海中学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吴立聘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听那古老的声音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谢诗棋</w:t>
            </w:r>
            <w:proofErr w:type="gramEnd"/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晋江市罗山中学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张容</w:t>
            </w:r>
            <w:proofErr w:type="gramEnd"/>
          </w:p>
        </w:tc>
      </w:tr>
      <w:tr w:rsidR="00E33CF7">
        <w:trPr>
          <w:trHeight w:hRule="exact" w:val="996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品读红色家书，心怀百年信仰——读《家书里的百年信仰》有感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谢芷霖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石狮市石光中学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郑素梅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吾山自在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，无问西东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吴之竞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市季延中学</w:t>
            </w:r>
            <w:proofErr w:type="gramEnd"/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吴晓东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“白碑子”的出路——读《秦腔》有感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吴语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昕</w:t>
            </w:r>
            <w:proofErr w:type="gramEnd"/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晋江市华侨中学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洪天配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我将无我，不负人民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林佳艳</w:t>
            </w:r>
            <w:proofErr w:type="gramEnd"/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县蓝溪中学</w:t>
            </w:r>
            <w:proofErr w:type="gramEnd"/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黄裕源</w:t>
            </w:r>
          </w:p>
        </w:tc>
      </w:tr>
      <w:tr w:rsidR="00E33CF7">
        <w:trPr>
          <w:trHeight w:hRule="exact" w:val="791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汇聚细处中国美，实现大处中国梦——读《白洋淀纪事》有感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陈禹彤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泉州第七中学城南校区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陈君平</w:t>
            </w:r>
          </w:p>
        </w:tc>
      </w:tr>
      <w:tr w:rsidR="00E33CF7">
        <w:trPr>
          <w:trHeight w:hRule="exact" w:val="938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相约青春，强国有我——读《少年中国说》有感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朱琦瑶</w:t>
            </w:r>
            <w:proofErr w:type="gramEnd"/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泉港区第五中学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郭惠琼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18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弦歌不辍赓续千载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万里蹀躞开创未来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黄紫妍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永春蓬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壶中学</w:t>
            </w:r>
            <w:proofErr w:type="gramEnd"/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潘文峰</w:t>
            </w:r>
          </w:p>
        </w:tc>
      </w:tr>
      <w:tr w:rsidR="00E33CF7">
        <w:trPr>
          <w:trHeight w:hRule="exact" w:val="839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隐秘角落，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人格引亮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——读蔡元培的《中国人的修养》有感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柳心兰</w:t>
            </w:r>
            <w:proofErr w:type="gramEnd"/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泉州市农业学校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陈奕敏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照亮中国的红星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林璐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安溪第一中学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李树鑫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携乡愁，归故乡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黄晶晶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16"/>
                <w:sz w:val="24"/>
                <w:szCs w:val="24"/>
              </w:rPr>
              <w:t>泉州外国语学校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pacing w:val="-16"/>
                <w:sz w:val="24"/>
                <w:szCs w:val="24"/>
              </w:rPr>
              <w:t>洛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pacing w:val="-16"/>
                <w:sz w:val="24"/>
                <w:szCs w:val="24"/>
              </w:rPr>
              <w:t>江校区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徐代印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知是行之始，行是知之成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黄芷悠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惠安锦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水中学</w:t>
            </w:r>
            <w:proofErr w:type="gramEnd"/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郭莉鸿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我读《觅渡，觅渡，渡何处》有感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张瑞祺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惠安广海中学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王爱琼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lastRenderedPageBreak/>
              <w:t>一沓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家书乘燕去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，一腔忠志为国来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陈程渝</w:t>
            </w:r>
            <w:proofErr w:type="gramEnd"/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县举溪中学</w:t>
            </w:r>
            <w:proofErr w:type="gramEnd"/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陈艺滨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大音希声——《史记》读后感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黄诗翼</w:t>
            </w:r>
            <w:proofErr w:type="gramEnd"/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惠安黄塘中学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陈加能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青年心事当强国，赓续传承强国梦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林诗涵</w:t>
            </w:r>
            <w:proofErr w:type="gramEnd"/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安溪第二十中学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张荣华</w:t>
            </w:r>
          </w:p>
        </w:tc>
      </w:tr>
      <w:tr w:rsidR="00E33CF7">
        <w:trPr>
          <w:trHeight w:hRule="exact" w:val="1021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世界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以痛吻我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，要我回报以歌——从《钢铁是怎样炼成的》说开去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黄耀霆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泉州华侨职业中专学校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姚伟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回忆里的北极星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祈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妙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惠安第一中学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李丽华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争当时代的奋进者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胡娅楠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泉州市培元中学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李榕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红星耀中华，青年自奋起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刘越灵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安溪县梧桐中学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柯志强</w:t>
            </w:r>
          </w:p>
        </w:tc>
      </w:tr>
      <w:tr w:rsidR="00E33CF7">
        <w:trPr>
          <w:trHeight w:hRule="exact" w:val="979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开启新征程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当好追梦人——读红色经典《大国追梦》有感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曾雨嘉</w:t>
            </w:r>
            <w:proofErr w:type="gramEnd"/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泉州第七中金山校区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邱斯静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古典与流行的碰撞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点亮千年非遗文化瑰宝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张芯萍</w:t>
            </w:r>
            <w:proofErr w:type="gramEnd"/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永春文明中学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颜锦海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灰烬中的光芒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廖玉琳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石狮市实验中学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颜清媚</w:t>
            </w:r>
            <w:proofErr w:type="gramEnd"/>
          </w:p>
        </w:tc>
      </w:tr>
      <w:tr w:rsidR="00E33CF7">
        <w:trPr>
          <w:trHeight w:hRule="exact" w:val="929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斗转星移，传统文化历久弥新——读《中华优秀传统文化》有感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张钰涵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南安水头中学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吴少青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望鸟归山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，我手绘我心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林舒凰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市季延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初级中学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张勇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人性与兽性的悖论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张唯壕</w:t>
            </w:r>
            <w:proofErr w:type="gramEnd"/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惠安亮亮中学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柯达山</w:t>
            </w:r>
            <w:proofErr w:type="gramEnd"/>
          </w:p>
        </w:tc>
      </w:tr>
      <w:tr w:rsidR="00E33CF7">
        <w:trPr>
          <w:trHeight w:hRule="exact" w:val="884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力凝于萤火，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心燃于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九州——《白洋淀纪事》读后感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庄烨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泉州市第九中学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刘冬年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737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于书籍中窥人生，于百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炼中铸心钢</w:t>
            </w:r>
            <w:proofErr w:type="gramEnd"/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江汉森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泉州第十六中学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陈淑苹</w:t>
            </w:r>
          </w:p>
        </w:tc>
      </w:tr>
    </w:tbl>
    <w:p w:rsidR="00E33CF7" w:rsidRDefault="00E41E54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三等奖（</w:t>
      </w:r>
      <w:r>
        <w:rPr>
          <w:rFonts w:ascii="仿宋_GB2312" w:eastAsia="仿宋_GB2312" w:hAnsi="宋体"/>
          <w:sz w:val="32"/>
          <w:szCs w:val="32"/>
        </w:rPr>
        <w:t>50</w:t>
      </w:r>
      <w:r>
        <w:rPr>
          <w:rFonts w:ascii="仿宋_GB2312" w:eastAsia="仿宋_GB2312" w:hAnsi="宋体" w:hint="eastAsia"/>
          <w:sz w:val="32"/>
          <w:szCs w:val="32"/>
        </w:rPr>
        <w:t>名）</w:t>
      </w: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6"/>
        <w:gridCol w:w="1395"/>
        <w:gridCol w:w="3213"/>
        <w:gridCol w:w="1282"/>
      </w:tblGrid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题目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作者姓名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学校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指导教师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6"/>
                <w:sz w:val="24"/>
                <w:szCs w:val="24"/>
              </w:rPr>
              <w:t>忆一抹红色峥嵘，延一份精神长流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王修淮</w:t>
            </w:r>
            <w:proofErr w:type="gramEnd"/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市季延中学</w:t>
            </w:r>
            <w:proofErr w:type="gramEnd"/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蔡其仁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善良的本性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何欣怡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惠安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川中学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庄惠红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以我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心震天地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吴雅琦</w:t>
            </w:r>
            <w:proofErr w:type="gramEnd"/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安溪县城厢中学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白美阳</w:t>
            </w:r>
          </w:p>
        </w:tc>
      </w:tr>
      <w:tr w:rsidR="00E33CF7">
        <w:trPr>
          <w:trHeight w:hRule="exact" w:val="742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家书依旧，光荣犹存——读《红色家书》有感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曾琪凡</w:t>
            </w:r>
            <w:proofErr w:type="gramEnd"/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泉州第七中学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陈君平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好风凭借力，扬帆正当时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黄玉景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泉州师范学院附属鹏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峰中学</w:t>
            </w:r>
            <w:proofErr w:type="gramEnd"/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黄冰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赓续家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国情怀，不忘初心使命</w:t>
            </w:r>
          </w:p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——读《红星照耀中国》有感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钟思淇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安溪县慈山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李坚固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lastRenderedPageBreak/>
              <w:t>我以我血荐轩辕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陈可欣</w:t>
            </w:r>
            <w:proofErr w:type="gramEnd"/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惠安荷山中学</w:t>
            </w:r>
            <w:proofErr w:type="gramEnd"/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任锦斌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缘雨思诗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，提字匠心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林冰清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pacing w:val="-2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20"/>
                <w:sz w:val="24"/>
                <w:szCs w:val="24"/>
              </w:rPr>
              <w:t>福建师范大学泉州附属中学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裴禹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崇尚英雄模范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传承红色精神</w:t>
            </w:r>
          </w:p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——读《红岩》有感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郭紫楠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德化职业技术学校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徐永生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新生，涅槃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陈锦斌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安溪县金火完全中学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叶俊慧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吾往矣——读《青春之歌》有感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刘家婧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泉港区第一中学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黄芳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孤独与远方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曾子淳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泉州第一中学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许紫红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以乡土之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壤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育现世之花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李仰嵩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泉州市培元中学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洪文泉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8"/>
                <w:sz w:val="24"/>
                <w:szCs w:val="24"/>
              </w:rPr>
              <w:t>故乡碑前的花——读《秦腔》有感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吴紫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谣</w:t>
            </w:r>
            <w:proofErr w:type="gramEnd"/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晋江市华侨中学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洪天配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2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8"/>
                <w:sz w:val="24"/>
                <w:szCs w:val="24"/>
              </w:rPr>
              <w:t>强国有我——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pacing w:val="-8"/>
                <w:sz w:val="24"/>
                <w:szCs w:val="24"/>
              </w:rPr>
              <w:t>阅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pacing w:val="-8"/>
                <w:sz w:val="24"/>
                <w:szCs w:val="24"/>
              </w:rPr>
              <w:t>《平凡的世界》而感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洪梓皓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泉州市第九中学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庄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碧兰</w:t>
            </w:r>
            <w:proofErr w:type="gramEnd"/>
          </w:p>
        </w:tc>
      </w:tr>
      <w:tr w:rsidR="00E33CF7">
        <w:trPr>
          <w:trHeight w:hRule="exact" w:val="717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  <w:t>弘扬“红岩”精神，实现民族复兴——读《红岩》有感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李泓烨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安溪县慈山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李坚固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8"/>
                <w:sz w:val="24"/>
                <w:szCs w:val="24"/>
              </w:rPr>
              <w:t>能不忆江南——读《望江南》有感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上官锶琪</w:t>
            </w:r>
            <w:proofErr w:type="gramEnd"/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安溪县第六中学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施巧茹</w:t>
            </w:r>
          </w:p>
        </w:tc>
      </w:tr>
      <w:tr w:rsidR="00E33CF7">
        <w:trPr>
          <w:trHeight w:hRule="exact" w:val="792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将青春理想融入国家坐标——读《青春有约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强国有我》有感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陈馥兮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泉港区第一中学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王晓红</w:t>
            </w:r>
          </w:p>
        </w:tc>
      </w:tr>
      <w:tr w:rsidR="00E33CF7">
        <w:trPr>
          <w:trHeight w:hRule="exact" w:val="567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走在后端的母亲——读《我与地坛》有感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陈思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思</w:t>
            </w:r>
            <w:proofErr w:type="gramEnd"/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泉港区惠华中学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朱惠明</w:t>
            </w:r>
          </w:p>
        </w:tc>
      </w:tr>
      <w:tr w:rsidR="00E33CF7">
        <w:trPr>
          <w:trHeight w:hRule="exact" w:val="906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青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衿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怀壮志，行稳平凡路——《平凡的世界》读后感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陈佘伊柔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福建师范大学泉州附属中学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裴禹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槛花出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墙，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笼鹤飞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王依涵</w:t>
            </w:r>
            <w:proofErr w:type="gramEnd"/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市季延中学</w:t>
            </w:r>
            <w:proofErr w:type="gramEnd"/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许艳华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每句豪言，都让我热泪盈眶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杨丹妮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毓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英中学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周围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胸怀家国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立志寻梦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施宇灏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晋江市南侨中学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黎万萍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红岩屹立，吾辈自立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陈希尔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惠安广海中学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张明珍</w:t>
            </w:r>
            <w:proofErr w:type="gramEnd"/>
          </w:p>
        </w:tc>
      </w:tr>
      <w:tr w:rsidR="00E33CF7">
        <w:trPr>
          <w:trHeight w:hRule="exact" w:val="901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徐品旧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生活，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竞步新时代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——读《慢煮生活》有感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郑子妍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泉州第七中学金山校区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林比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莉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传千年之经义，燃万古之明灯</w:t>
            </w:r>
          </w:p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4"/>
                <w:sz w:val="24"/>
                <w:szCs w:val="24"/>
              </w:rPr>
              <w:t>——读《中华优秀传统文化》有感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曾浩彬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南安市南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星中学</w:t>
            </w:r>
            <w:proofErr w:type="gramEnd"/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王少瑜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读《精神明亮的人》有感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龚永莹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惠安职业中专学校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陈晓萍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看淡世俗，悟透人生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书涵</w:t>
            </w:r>
            <w:proofErr w:type="gramEnd"/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惠安亮亮中学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陈国彪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红心向党，青春洒热血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郭益铭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泉港区第五中学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郑琼梅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传承·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魂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林海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泉州科技中学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肖丽琼</w:t>
            </w:r>
          </w:p>
        </w:tc>
      </w:tr>
      <w:tr w:rsidR="00E33CF7">
        <w:trPr>
          <w:trHeight w:hRule="exact" w:val="1022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lastRenderedPageBreak/>
              <w:t>创新是筑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梦未来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的一缕霞光——读《淼叔说科技简史：从过去行至未来》有感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杨雅雯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pacing w:val="-8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8"/>
                <w:sz w:val="24"/>
                <w:szCs w:val="24"/>
              </w:rPr>
              <w:t>泉州台商投资区洛江中学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杨丽双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爱在父亲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的债里流淌</w:t>
            </w:r>
            <w:proofErr w:type="gramEnd"/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许瑞晨</w:t>
            </w:r>
            <w:proofErr w:type="gramEnd"/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晋江市潘径中学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许萍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萍</w:t>
            </w:r>
            <w:proofErr w:type="gramEnd"/>
          </w:p>
        </w:tc>
      </w:tr>
      <w:tr w:rsidR="00E33CF7">
        <w:trPr>
          <w:trHeight w:hRule="exact" w:val="859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走近你，才知道——读《呐喊》《鲁迅日记》有感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黄元方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安溪县凤城中学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黄燕辉</w:t>
            </w:r>
          </w:p>
        </w:tc>
      </w:tr>
      <w:tr w:rsidR="00E33CF7">
        <w:trPr>
          <w:trHeight w:hRule="exact" w:val="954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看悬崖上的流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雾霭，唱支歌给你听——读《青铜葵花》有感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黄颖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pacing w:val="-8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8"/>
                <w:sz w:val="24"/>
                <w:szCs w:val="24"/>
              </w:rPr>
              <w:t>泉州台商投资区张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pacing w:val="-8"/>
                <w:sz w:val="24"/>
                <w:szCs w:val="24"/>
              </w:rPr>
              <w:t>坂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pacing w:val="-8"/>
                <w:sz w:val="24"/>
                <w:szCs w:val="24"/>
              </w:rPr>
              <w:t>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马海政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石上坚韧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灿然生花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徐艺熙</w:t>
            </w:r>
            <w:proofErr w:type="gramEnd"/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石狮市后垵学校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董霖霖</w:t>
            </w:r>
          </w:p>
        </w:tc>
      </w:tr>
      <w:tr w:rsidR="00E33CF7">
        <w:trPr>
          <w:trHeight w:hRule="exact" w:val="953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承红岩精神，为强国筑基——读《红岩》有感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杜泽楷</w:t>
            </w:r>
            <w:proofErr w:type="gramEnd"/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泉州第一中学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陈琼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琚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担当生命之责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构筑生命城邦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唐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稷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泉州第一中学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许紫红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信仰是生命之光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彭凤杰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德化第一中学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赖碧清</w:t>
            </w:r>
          </w:p>
        </w:tc>
      </w:tr>
      <w:tr w:rsidR="00E33CF7">
        <w:trPr>
          <w:trHeight w:hRule="exact" w:val="733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牢记使命，砥砺奋进——读《苦难辉煌》有感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李乐然</w:t>
            </w:r>
            <w:proofErr w:type="gramEnd"/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泉州第七中学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张秋婷</w:t>
            </w:r>
          </w:p>
        </w:tc>
      </w:tr>
      <w:tr w:rsidR="00E33CF7">
        <w:trPr>
          <w:trHeight w:hRule="exact" w:val="867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16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pacing w:val="-16"/>
                <w:sz w:val="24"/>
                <w:szCs w:val="24"/>
              </w:rPr>
              <w:t>传地方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pacing w:val="-16"/>
                <w:sz w:val="24"/>
                <w:szCs w:val="24"/>
              </w:rPr>
              <w:t>之涓涓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pacing w:val="-16"/>
                <w:sz w:val="24"/>
                <w:szCs w:val="24"/>
              </w:rPr>
              <w:t>承文化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pacing w:val="-16"/>
                <w:sz w:val="24"/>
                <w:szCs w:val="24"/>
              </w:rPr>
              <w:t>之滔滔——读《中华优秀传统文化福建读本》有感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李亭茹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南安市蓝园高级中学</w:t>
            </w:r>
            <w:proofErr w:type="gramEnd"/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潘莲芬</w:t>
            </w:r>
          </w:p>
        </w:tc>
      </w:tr>
      <w:tr w:rsidR="00E33CF7">
        <w:trPr>
          <w:trHeight w:hRule="exact" w:val="863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风好，正扬帆——《青春有约，强国有我》读后感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洪一乐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南安市英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都中学</w:t>
            </w:r>
            <w:proofErr w:type="gramEnd"/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洪竹林</w:t>
            </w:r>
          </w:p>
        </w:tc>
      </w:tr>
      <w:tr w:rsidR="00E33CF7">
        <w:trPr>
          <w:trHeight w:hRule="exact" w:val="808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向苍穹，穷尽一生——读《骆驼祥子》有感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蔡昕岳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晋江市华侨中学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黄心怡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追寻桃花源——读《边城》有感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吴元焜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泉州市第九中学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刘冬年</w:t>
            </w:r>
            <w:proofErr w:type="gramEnd"/>
          </w:p>
        </w:tc>
      </w:tr>
      <w:tr w:rsidR="00E33CF7">
        <w:trPr>
          <w:trHeight w:hRule="exact" w:val="89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观苍茫河山，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寻文明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盛衰——读《文化苦旅》有感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张子桐</w:t>
            </w:r>
            <w:proofErr w:type="gramEnd"/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泉州市现代中学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钟璨</w:t>
            </w:r>
          </w:p>
        </w:tc>
      </w:tr>
      <w:tr w:rsidR="00E33CF7">
        <w:trPr>
          <w:trHeight w:hRule="exact" w:val="909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匠心独慧，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国意承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乡情——读《中华优秀传统文化福建读本》有感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张倪兢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pacing w:val="-8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8"/>
                <w:sz w:val="24"/>
                <w:szCs w:val="24"/>
              </w:rPr>
              <w:t>泉州第五中学台商区分校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黄春华</w:t>
            </w:r>
          </w:p>
        </w:tc>
      </w:tr>
      <w:tr w:rsidR="00E33CF7">
        <w:trPr>
          <w:trHeight w:hRule="exact" w:val="882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以诗为乐，江海余生——读《苏东坡传》有感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戴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灴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石狮市永宁中学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傅秀莲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命由我作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福自己求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郑铱静</w:t>
            </w:r>
            <w:proofErr w:type="gramEnd"/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市季延中学</w:t>
            </w:r>
            <w:proofErr w:type="gramEnd"/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张梅蓉</w:t>
            </w:r>
            <w:proofErr w:type="gramEnd"/>
          </w:p>
        </w:tc>
      </w:tr>
      <w:tr w:rsidR="00E33CF7">
        <w:trPr>
          <w:trHeight w:hRule="exact" w:val="902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lastRenderedPageBreak/>
              <w:t>半书凝悲怀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，醒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铸豪情——《正红旗下》读后感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刘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琳冰菲</w:t>
            </w:r>
            <w:proofErr w:type="gramEnd"/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泉港区第五中学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林玉荣</w:t>
            </w:r>
          </w:p>
        </w:tc>
      </w:tr>
      <w:tr w:rsidR="00E33CF7">
        <w:trPr>
          <w:trHeight w:hRule="exact" w:val="405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跨越时空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做新时代逐梦人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林锦霞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永春文明中学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康玫芳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06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童年•长大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陈李安</w:t>
            </w:r>
          </w:p>
        </w:tc>
        <w:tc>
          <w:tcPr>
            <w:tcW w:w="3213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泉州第一中学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陈书娴</w:t>
            </w:r>
          </w:p>
        </w:tc>
      </w:tr>
    </w:tbl>
    <w:p w:rsidR="00E33CF7" w:rsidRDefault="00E41E54">
      <w:pPr>
        <w:spacing w:line="520" w:lineRule="exact"/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小学组</w:t>
      </w:r>
    </w:p>
    <w:p w:rsidR="00E33CF7" w:rsidRDefault="00E41E54">
      <w:pPr>
        <w:spacing w:line="52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一等奖（</w:t>
      </w:r>
      <w:r>
        <w:rPr>
          <w:rFonts w:ascii="仿宋_GB2312" w:eastAsia="仿宋_GB2312" w:hAnsi="宋体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名）</w:t>
      </w:r>
    </w:p>
    <w:tbl>
      <w:tblPr>
        <w:tblW w:w="10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9"/>
        <w:gridCol w:w="1485"/>
        <w:gridCol w:w="3413"/>
        <w:gridCol w:w="1209"/>
      </w:tblGrid>
      <w:tr w:rsidR="00E33CF7">
        <w:trPr>
          <w:trHeight w:hRule="exact" w:val="420"/>
          <w:jc w:val="center"/>
        </w:trPr>
        <w:tc>
          <w:tcPr>
            <w:tcW w:w="4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pacing w:val="-1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24"/>
                <w:szCs w:val="24"/>
              </w:rPr>
              <w:t>题目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pacing w:val="-1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24"/>
                <w:szCs w:val="24"/>
              </w:rPr>
              <w:t>作者姓名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pacing w:val="-1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24"/>
                <w:szCs w:val="24"/>
              </w:rPr>
              <w:t>学校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pacing w:val="-1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24"/>
                <w:szCs w:val="24"/>
              </w:rPr>
              <w:t>指导教师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禾下乘凉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梦，一梦逐一生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黄婧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芮</w:t>
            </w:r>
            <w:proofErr w:type="gramEnd"/>
          </w:p>
        </w:tc>
        <w:tc>
          <w:tcPr>
            <w:tcW w:w="34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泉州市实验小学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倪著铭</w:t>
            </w:r>
          </w:p>
        </w:tc>
      </w:tr>
      <w:tr w:rsidR="00E33CF7">
        <w:trPr>
          <w:trHeight w:hRule="exact" w:val="942"/>
          <w:jc w:val="center"/>
        </w:trPr>
        <w:tc>
          <w:tcPr>
            <w:tcW w:w="4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坚守初心，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携志而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行——读《平语近人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习近平总书记用典》有感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沈钰晨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pacing w:val="-8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8"/>
                <w:sz w:val="24"/>
                <w:szCs w:val="24"/>
              </w:rPr>
              <w:t>泉州市实验小学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pacing w:val="-8"/>
                <w:sz w:val="24"/>
                <w:szCs w:val="24"/>
              </w:rPr>
              <w:t>洛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pacing w:val="-8"/>
                <w:sz w:val="24"/>
                <w:szCs w:val="24"/>
              </w:rPr>
              <w:t>江校区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黄礼菊</w:t>
            </w:r>
            <w:proofErr w:type="gramEnd"/>
          </w:p>
        </w:tc>
      </w:tr>
      <w:tr w:rsidR="00E33CF7">
        <w:trPr>
          <w:trHeight w:hRule="exact" w:val="942"/>
          <w:jc w:val="center"/>
        </w:trPr>
        <w:tc>
          <w:tcPr>
            <w:tcW w:w="4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踏破泥泞，荆沼留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——读《每一步都算数》有感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欧阳君彦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南安市第三小学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吴育莹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2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20"/>
                <w:sz w:val="24"/>
                <w:szCs w:val="24"/>
              </w:rPr>
              <w:t>一抹梅香心向之——读《张桂梅》有感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李欣言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丰泽区崇德实验小学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蔡灿瑜</w:t>
            </w:r>
          </w:p>
        </w:tc>
      </w:tr>
      <w:tr w:rsidR="00E33CF7">
        <w:trPr>
          <w:trHeight w:hRule="exact" w:val="904"/>
          <w:jc w:val="center"/>
        </w:trPr>
        <w:tc>
          <w:tcPr>
            <w:tcW w:w="4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坚定理想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发愤图强——读《理想照亮未来》有感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何一扬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泉州师范学院附属小学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何远鹏</w:t>
            </w:r>
          </w:p>
        </w:tc>
      </w:tr>
      <w:tr w:rsidR="00E33CF7">
        <w:trPr>
          <w:trHeight w:hRule="exact" w:val="868"/>
          <w:jc w:val="center"/>
        </w:trPr>
        <w:tc>
          <w:tcPr>
            <w:tcW w:w="4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蓝天映红旗，今朝看少年——读《少年强则国强》有感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林正奕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泉港区第二实验小学福炼校区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林龙珠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以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吾辈之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青春，守盛世之中华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陈铭洋</w:t>
            </w:r>
            <w:proofErr w:type="gramEnd"/>
          </w:p>
        </w:tc>
        <w:tc>
          <w:tcPr>
            <w:tcW w:w="34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泉州市实验小学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王双辉</w:t>
            </w:r>
          </w:p>
        </w:tc>
      </w:tr>
      <w:tr w:rsidR="00E33CF7">
        <w:trPr>
          <w:trHeight w:hRule="exact" w:val="924"/>
          <w:jc w:val="center"/>
        </w:trPr>
        <w:tc>
          <w:tcPr>
            <w:tcW w:w="4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承一脉精神，蓄一腔豪情——读《红岩》有感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杨俊祺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鲤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城区第五实验小学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杨静珍</w:t>
            </w:r>
            <w:proofErr w:type="gramEnd"/>
          </w:p>
        </w:tc>
      </w:tr>
      <w:tr w:rsidR="00E33CF7">
        <w:trPr>
          <w:trHeight w:hRule="exact" w:val="978"/>
          <w:jc w:val="center"/>
        </w:trPr>
        <w:tc>
          <w:tcPr>
            <w:tcW w:w="4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路，越走越宽——读《党旗飘扬——党的一大到十八大》有感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郭静宜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泉州市云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谷小学</w:t>
            </w:r>
            <w:proofErr w:type="gramEnd"/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杨巧玲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牢记红色初心，弘扬优良家风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傅昱楷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安溪县逸夫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实验小学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吴桂月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16"/>
                <w:sz w:val="24"/>
                <w:szCs w:val="24"/>
              </w:rPr>
              <w:t>红梅花儿已怒放——读《红岩》有感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高伟迪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泉州市晋光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陈美玉</w:t>
            </w:r>
          </w:p>
        </w:tc>
      </w:tr>
      <w:tr w:rsidR="00E33CF7">
        <w:trPr>
          <w:trHeight w:hRule="exact" w:val="922"/>
          <w:jc w:val="center"/>
        </w:trPr>
        <w:tc>
          <w:tcPr>
            <w:tcW w:w="4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精神支柱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旗帜灯塔——读《小英雄雨来》有感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雷梓轩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南安市码头中心小学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雷妍妍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奋斗驱萧索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不负少年时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陈婧晗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晋江市第二实验小学晓聪校区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陈梅</w:t>
            </w:r>
          </w:p>
        </w:tc>
      </w:tr>
      <w:tr w:rsidR="00E33CF7">
        <w:trPr>
          <w:trHeight w:hRule="exact" w:val="887"/>
          <w:jc w:val="center"/>
        </w:trPr>
        <w:tc>
          <w:tcPr>
            <w:tcW w:w="4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lastRenderedPageBreak/>
              <w:t>每个人都有属于自己的光芒——读《海洋博物馆》有感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赖梦锶</w:t>
            </w:r>
            <w:proofErr w:type="gramEnd"/>
          </w:p>
        </w:tc>
        <w:tc>
          <w:tcPr>
            <w:tcW w:w="34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石狮市第二实验小学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张瑞玉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中国少年气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戴峻恺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南安市第一实验小学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刘莲角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站在新时代的“赶考路”上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洪煜杰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晋江市青阳街道中和中心小学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庄素丽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给梁启超先生的一封信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周芯仪</w:t>
            </w:r>
            <w:proofErr w:type="gramEnd"/>
          </w:p>
        </w:tc>
        <w:tc>
          <w:tcPr>
            <w:tcW w:w="34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安溪县城厢镇玉田小学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林娇玲</w:t>
            </w:r>
            <w:proofErr w:type="gramEnd"/>
          </w:p>
        </w:tc>
      </w:tr>
      <w:tr w:rsidR="00E33CF7">
        <w:trPr>
          <w:trHeight w:hRule="exact" w:val="886"/>
          <w:jc w:val="center"/>
        </w:trPr>
        <w:tc>
          <w:tcPr>
            <w:tcW w:w="4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成长是美丽的痛——读《每一步都要算数》有感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吴伟旭</w:t>
            </w:r>
            <w:proofErr w:type="gramEnd"/>
          </w:p>
        </w:tc>
        <w:tc>
          <w:tcPr>
            <w:tcW w:w="34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石狮市第三实验小学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郭丽所</w:t>
            </w:r>
          </w:p>
        </w:tc>
      </w:tr>
      <w:tr w:rsidR="00E33CF7">
        <w:trPr>
          <w:trHeight w:hRule="exact" w:val="925"/>
          <w:jc w:val="center"/>
        </w:trPr>
        <w:tc>
          <w:tcPr>
            <w:tcW w:w="4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信仰的力量——读《红星照耀中国》有感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张泽楷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泉州师范学院附属小学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陈鑫娜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8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8"/>
                <w:sz w:val="24"/>
                <w:szCs w:val="24"/>
              </w:rPr>
              <w:t>小草聚大爱——读《幸福草》有感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周诗圆</w:t>
            </w:r>
            <w:proofErr w:type="gramEnd"/>
          </w:p>
        </w:tc>
        <w:tc>
          <w:tcPr>
            <w:tcW w:w="3413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永春县桃溪实验小学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黄顺锋</w:t>
            </w:r>
            <w:proofErr w:type="gramEnd"/>
          </w:p>
        </w:tc>
      </w:tr>
    </w:tbl>
    <w:p w:rsidR="00E33CF7" w:rsidRDefault="00E41E54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二等奖（</w:t>
      </w:r>
      <w:r>
        <w:rPr>
          <w:rFonts w:ascii="仿宋_GB2312" w:eastAsia="仿宋_GB2312" w:hAnsi="宋体"/>
          <w:sz w:val="32"/>
          <w:szCs w:val="32"/>
        </w:rPr>
        <w:t>30</w:t>
      </w:r>
      <w:r>
        <w:rPr>
          <w:rFonts w:ascii="仿宋_GB2312" w:eastAsia="仿宋_GB2312" w:hAnsi="宋体" w:hint="eastAsia"/>
          <w:sz w:val="32"/>
          <w:szCs w:val="32"/>
        </w:rPr>
        <w:t>名）</w:t>
      </w: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8"/>
        <w:gridCol w:w="1244"/>
        <w:gridCol w:w="3255"/>
        <w:gridCol w:w="1339"/>
      </w:tblGrid>
      <w:tr w:rsidR="00E33CF7">
        <w:trPr>
          <w:trHeight w:hRule="exact" w:val="420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题目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作者姓名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学校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指导教师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少年逢盛世，红星耀中华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潘薇玥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泉州市实验小学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潘淑珠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过去有您，未来有我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陈俊凯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丰泽区东星实验小学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薛丽蓉</w:t>
            </w:r>
          </w:p>
        </w:tc>
      </w:tr>
      <w:tr w:rsidR="00E33CF7">
        <w:trPr>
          <w:trHeight w:hRule="exact" w:val="972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为什么我的眼里常含泪水——读《艾青诗选》有感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黄忻航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泉州市第二实验小学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黄越靖</w:t>
            </w:r>
            <w:proofErr w:type="gramEnd"/>
          </w:p>
        </w:tc>
      </w:tr>
      <w:tr w:rsidR="00E33CF7">
        <w:trPr>
          <w:trHeight w:hRule="exact" w:val="939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承先辈之志，奋进长征路——读《红军不怕远征难》有感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林羽铭</w:t>
            </w:r>
            <w:proofErr w:type="gramEnd"/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泉州师范学院附属小学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王旭斌</w:t>
            </w:r>
          </w:p>
        </w:tc>
      </w:tr>
      <w:tr w:rsidR="00E33CF7">
        <w:trPr>
          <w:trHeight w:hRule="exact" w:val="740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不忘初心，方得始终——读《红船》有感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王雅清</w:t>
            </w:r>
            <w:proofErr w:type="gramEnd"/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德化县城东实验小学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廖小萍</w:t>
            </w:r>
          </w:p>
        </w:tc>
      </w:tr>
      <w:tr w:rsidR="00E33CF7">
        <w:trPr>
          <w:trHeight w:hRule="exact" w:val="910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体悟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弓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长岭精神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做新时代好少年——读《雷锋的故事》有感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陈怡宁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泉州市晋光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郑碧娥</w:t>
            </w:r>
          </w:p>
        </w:tc>
      </w:tr>
      <w:tr w:rsidR="00E33CF7">
        <w:trPr>
          <w:trHeight w:hRule="exact" w:val="943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迎春不惧严寒——读《奇妙的本草世界》有感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陈诗涵</w:t>
            </w:r>
            <w:proofErr w:type="gramEnd"/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pacing w:val="-2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晋江市金井镇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岱锋中心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蔡金标</w:t>
            </w:r>
          </w:p>
        </w:tc>
      </w:tr>
      <w:tr w:rsidR="00E33CF7">
        <w:trPr>
          <w:trHeight w:hRule="exact" w:val="967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追随伟人的脚步——读《毛泽东诗词鉴赏》有感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魏扬承</w:t>
            </w:r>
            <w:proofErr w:type="gramEnd"/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泉州市第二实验小学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1D1D1D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1D1D1D"/>
                <w:sz w:val="24"/>
                <w:szCs w:val="24"/>
              </w:rPr>
              <w:t>金向荣</w:t>
            </w:r>
          </w:p>
        </w:tc>
      </w:tr>
      <w:tr w:rsidR="00E33CF7">
        <w:trPr>
          <w:trHeight w:hRule="exact" w:val="934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lastRenderedPageBreak/>
              <w:t>深深家国情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钢铁强国志——读《少年强则国强》有感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曾峙淳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晋江市第二实验小学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施美容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小小童心，永远跟党走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林梓彤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永春县第三实验小学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林清兰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飞天之梦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庄之遥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泉州市实验小学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潘乙平</w:t>
            </w:r>
          </w:p>
        </w:tc>
      </w:tr>
      <w:tr w:rsidR="00E33CF7">
        <w:trPr>
          <w:trHeight w:hRule="exact" w:val="905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热血铸军魂，英雄耀长空——读《保卫延安》有感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赖致鑫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丰泽区东星实验小学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蔡春英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擘画蓝图启新程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黄宇祥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安溪县实验小学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刘秋燕</w:t>
            </w:r>
          </w:p>
        </w:tc>
      </w:tr>
      <w:tr w:rsidR="00E33CF7">
        <w:trPr>
          <w:trHeight w:hRule="exact" w:val="628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20"/>
                <w:sz w:val="24"/>
                <w:szCs w:val="24"/>
              </w:rPr>
              <w:t>筑梦太空——《望向星空深处》读后感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蔡泓钰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泉州市实验小学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王双辉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向阳而生，迈向新的征程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郭诗颖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泉州师范学院附属小学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林云贵</w:t>
            </w:r>
          </w:p>
        </w:tc>
      </w:tr>
      <w:tr w:rsidR="00E33CF7">
        <w:trPr>
          <w:trHeight w:hRule="exact" w:val="911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以心中红星，献礼盛世中华——读《红星照耀中国》有感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林文莉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德化县龙浔中心小学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赖金婷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4"/>
                <w:sz w:val="24"/>
                <w:szCs w:val="24"/>
              </w:rPr>
              <w:t>在《红岩》的精神世界里砥砺前行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赵毅夫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泉州市第二实验小学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郑秋影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2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一枚大傻子——《稻草人》读书心得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黄温琪</w:t>
            </w:r>
            <w:proofErr w:type="gramEnd"/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南安市九都第一小学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陈幼玲</w:t>
            </w:r>
            <w:proofErr w:type="gramEnd"/>
          </w:p>
        </w:tc>
      </w:tr>
      <w:tr w:rsidR="00E33CF7">
        <w:trPr>
          <w:trHeight w:hRule="exact" w:val="947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强国有我——读《我能面对一切挑战》有感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郑钧元</w:t>
            </w:r>
            <w:proofErr w:type="gramEnd"/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丰泽区第八中心小学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傅翠丽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弘扬传统文化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为往圣继绝学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廖昕莹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涛实验小学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谢艺红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红与黑，绽放超越自我的光彩</w:t>
            </w:r>
          </w:p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——读《每一步都算数》有感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王朝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煜</w:t>
            </w:r>
            <w:proofErr w:type="gramEnd"/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晋江市华泰实验小学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陈萍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萍</w:t>
            </w:r>
            <w:proofErr w:type="gramEnd"/>
          </w:p>
        </w:tc>
      </w:tr>
      <w:tr w:rsidR="00E33CF7">
        <w:trPr>
          <w:trHeight w:hRule="exact" w:val="973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1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12"/>
                <w:sz w:val="24"/>
                <w:szCs w:val="24"/>
              </w:rPr>
              <w:t>树淳厚家风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-12"/>
                <w:sz w:val="24"/>
                <w:szCs w:val="24"/>
              </w:rPr>
              <w:t>弘民族文化——读《少年读家风之“闪耀的功勋”》有感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丁辰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泉州市晋光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林玲玲</w:t>
            </w:r>
          </w:p>
        </w:tc>
      </w:tr>
      <w:tr w:rsidR="00E33CF7">
        <w:trPr>
          <w:trHeight w:hRule="exact" w:val="734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聚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阳才能生焰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拢指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才能成拳</w:t>
            </w:r>
          </w:p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——读《生存博物馆》有感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黄锦程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晋江市第二实验小学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张玉红</w:t>
            </w:r>
          </w:p>
        </w:tc>
      </w:tr>
      <w:tr w:rsidR="00E33CF7">
        <w:trPr>
          <w:trHeight w:hRule="exact" w:val="652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耀眼的光芒——读《红星照耀中国》有感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朱依然</w:t>
            </w:r>
            <w:proofErr w:type="gramEnd"/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泉州市中山陶英小学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姚彩燕</w:t>
            </w:r>
          </w:p>
        </w:tc>
      </w:tr>
      <w:tr w:rsidR="00E33CF7">
        <w:trPr>
          <w:trHeight w:hRule="exact" w:val="929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爱国爱党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从小事做起——读《小兵张嘎》有感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徐梓仪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永春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县苏坑中心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甘巧珍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祖国在我心中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王毅涵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泉港区庄重文实验小学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张志红</w:t>
            </w:r>
          </w:p>
        </w:tc>
      </w:tr>
      <w:tr w:rsidR="00E33CF7">
        <w:trPr>
          <w:trHeight w:hRule="exact" w:val="998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传承红色基因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争做强国少年——读《写给青少年的党史》有感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张雅洁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4"/>
                <w:sz w:val="24"/>
                <w:szCs w:val="24"/>
              </w:rPr>
              <w:t>泉州市实验小学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pacing w:val="-4"/>
                <w:sz w:val="24"/>
                <w:szCs w:val="24"/>
              </w:rPr>
              <w:t>洛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pacing w:val="-4"/>
                <w:sz w:val="24"/>
                <w:szCs w:val="24"/>
              </w:rPr>
              <w:t>江校区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陈小菁</w:t>
            </w:r>
          </w:p>
        </w:tc>
      </w:tr>
      <w:tr w:rsidR="00E33CF7">
        <w:trPr>
          <w:trHeight w:hRule="exact" w:val="616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1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12"/>
                <w:sz w:val="24"/>
                <w:szCs w:val="24"/>
              </w:rPr>
              <w:lastRenderedPageBreak/>
              <w:t>此生无悔入华夏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-12"/>
                <w:sz w:val="24"/>
                <w:szCs w:val="24"/>
              </w:rPr>
              <w:t>争做时代小先锋</w:t>
            </w:r>
          </w:p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1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12"/>
                <w:sz w:val="24"/>
                <w:szCs w:val="24"/>
              </w:rPr>
              <w:t>——《“走”完长征的婴儿》读后感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王诗琪</w:t>
            </w:r>
            <w:proofErr w:type="gramEnd"/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惠安县凤凰城实验小学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郭燕婷</w:t>
            </w:r>
          </w:p>
        </w:tc>
      </w:tr>
      <w:tr w:rsidR="00E33CF7">
        <w:trPr>
          <w:trHeight w:hRule="exact" w:val="891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炼就钢铁，强国有我——读《钢铁是怎样炼成的》有感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金恩希</w:t>
            </w:r>
            <w:proofErr w:type="gramEnd"/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4"/>
                <w:sz w:val="24"/>
                <w:szCs w:val="24"/>
              </w:rPr>
              <w:t>泉州台商投资区群贤小学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林海燕</w:t>
            </w:r>
          </w:p>
        </w:tc>
      </w:tr>
      <w:tr w:rsidR="00E33CF7">
        <w:trPr>
          <w:trHeight w:hRule="exact" w:val="893"/>
          <w:jc w:val="center"/>
        </w:trPr>
        <w:tc>
          <w:tcPr>
            <w:tcW w:w="4528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平凡小人物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家国大情怀——读《岳飞传》有感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陈文博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洛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江区第三实验小学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彭云霞</w:t>
            </w:r>
          </w:p>
        </w:tc>
      </w:tr>
    </w:tbl>
    <w:p w:rsidR="00E33CF7" w:rsidRDefault="00E41E54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三等奖（</w:t>
      </w:r>
      <w:r>
        <w:rPr>
          <w:rFonts w:ascii="仿宋_GB2312" w:eastAsia="仿宋_GB2312" w:hAnsi="宋体"/>
          <w:sz w:val="32"/>
          <w:szCs w:val="32"/>
        </w:rPr>
        <w:t>50</w:t>
      </w:r>
      <w:r>
        <w:rPr>
          <w:rFonts w:ascii="仿宋_GB2312" w:eastAsia="仿宋_GB2312" w:hAnsi="宋体" w:hint="eastAsia"/>
          <w:sz w:val="32"/>
          <w:szCs w:val="32"/>
        </w:rPr>
        <w:t>名）</w:t>
      </w: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9"/>
        <w:gridCol w:w="1516"/>
        <w:gridCol w:w="3344"/>
        <w:gridCol w:w="1289"/>
      </w:tblGrid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题目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作者姓名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学校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widowControl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指导教师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333333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4"/>
                <w:szCs w:val="24"/>
              </w:rPr>
              <w:t>请党放心，强国有我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4"/>
                <w:szCs w:val="24"/>
              </w:rPr>
              <w:t>陈萱烨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泉州市实验小学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333333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4"/>
                <w:szCs w:val="24"/>
              </w:rPr>
              <w:t>冯春燕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读《钟南山》有感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黄潮旭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泉州师范学院附属小学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上官芳兰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青春，自当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踔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厉奋发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谢银佳</w:t>
            </w:r>
            <w:proofErr w:type="gramEnd"/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安溪县第十小学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何能水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承担责任，发奋成长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陈雅其</w:t>
            </w:r>
            <w:proofErr w:type="gramEnd"/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泉港区和平小学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刘美莲</w:t>
            </w:r>
          </w:p>
        </w:tc>
      </w:tr>
      <w:tr w:rsidR="00E33CF7">
        <w:trPr>
          <w:trHeight w:hRule="exact" w:val="862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何惧挫折，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破茧成蝶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，涅槃重生——读《每一步都算数》有感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颜煜航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永春县实验小学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张淑萍</w:t>
            </w:r>
          </w:p>
        </w:tc>
      </w:tr>
      <w:tr w:rsidR="00E33CF7">
        <w:trPr>
          <w:trHeight w:hRule="exact" w:val="99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踮起脚尖触摸阳光——读《每一步都算数》有感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吕晴雯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晋江市深沪镇东华小学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施少辉</w:t>
            </w:r>
          </w:p>
        </w:tc>
      </w:tr>
      <w:tr w:rsidR="00E33CF7">
        <w:trPr>
          <w:trHeight w:hRule="exact" w:val="914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恢复山河日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捐躯分亦甘——再读《岳飞传》有感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宋宇皓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泉州市新华中心小学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吴小梅</w:t>
            </w:r>
          </w:p>
        </w:tc>
      </w:tr>
      <w:tr w:rsidR="00E33CF7">
        <w:trPr>
          <w:trHeight w:hRule="exact" w:val="861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强国有我担当——读《理想照亮未来》有感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郭倪馨玥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泉州师范学院附属小学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陈极怡</w:t>
            </w:r>
          </w:p>
        </w:tc>
      </w:tr>
      <w:tr w:rsidR="00E33CF7">
        <w:trPr>
          <w:trHeight w:hRule="exact" w:val="75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讲好中国故事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传播中华文化</w:t>
            </w:r>
          </w:p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——《习近平讲故事》读后感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向炫朗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洛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江区第三实验小学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彭丽珍</w:t>
            </w:r>
          </w:p>
        </w:tc>
      </w:tr>
      <w:tr w:rsidR="00E33CF7">
        <w:trPr>
          <w:trHeight w:hRule="exact" w:val="563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4"/>
                <w:sz w:val="24"/>
                <w:szCs w:val="24"/>
              </w:rPr>
              <w:t>人民就是江山——读《靠山》有感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铭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鲤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城区实验小学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李玉明</w:t>
            </w:r>
          </w:p>
        </w:tc>
      </w:tr>
      <w:tr w:rsidR="00E33CF7">
        <w:trPr>
          <w:trHeight w:hRule="exact" w:val="874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2"/>
                <w:sz w:val="24"/>
                <w:szCs w:val="24"/>
              </w:rPr>
              <w:t>追寻红色足迹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-2"/>
                <w:sz w:val="24"/>
                <w:szCs w:val="24"/>
              </w:rPr>
              <w:t>勇担时代责任——读《足迹·共和国的记忆》有感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郑博文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德化县阳光小学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曾婵媛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风雨中追寻彩虹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陈楚言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安溪县实验小学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田</w:t>
            </w:r>
          </w:p>
        </w:tc>
      </w:tr>
      <w:tr w:rsidR="00E33CF7">
        <w:trPr>
          <w:trHeight w:hRule="exact" w:val="814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愿以寸心寄华夏——读《红岩》有感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成沛珊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泉州台商投资区第一实验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小学龙苍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校区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李海莲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lastRenderedPageBreak/>
              <w:t>青年逆流而上，吾辈奋进征程</w:t>
            </w:r>
          </w:p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——读《朝花夕拾》有感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黄辰南</w:t>
            </w:r>
            <w:proofErr w:type="gramEnd"/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惠安县第五实验小学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陈琼花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读《岳飞传》有感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郑施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泉州市第二实验小学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庄凤珠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挥笔筑梦华夏，弘扬汉字文化</w:t>
            </w:r>
          </w:p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——读《我们的汉字》有感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张华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烊</w:t>
            </w:r>
            <w:proofErr w:type="gramEnd"/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4"/>
                <w:sz w:val="24"/>
                <w:szCs w:val="24"/>
              </w:rPr>
              <w:t>泉州市实验小学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pacing w:val="-4"/>
                <w:sz w:val="24"/>
                <w:szCs w:val="24"/>
              </w:rPr>
              <w:t>洛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pacing w:val="-4"/>
                <w:sz w:val="24"/>
                <w:szCs w:val="24"/>
              </w:rPr>
              <w:t>江校区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李娜</w:t>
            </w:r>
          </w:p>
        </w:tc>
      </w:tr>
      <w:tr w:rsidR="00E33CF7">
        <w:trPr>
          <w:trHeight w:hRule="exact" w:val="941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奋斗新征程，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吾辈当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自强——《少年强则国强》读后感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庄宜灵</w:t>
            </w:r>
            <w:proofErr w:type="gramEnd"/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泉港区锦绣实验小学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肖梅兰</w:t>
            </w:r>
            <w:proofErr w:type="gramEnd"/>
          </w:p>
        </w:tc>
      </w:tr>
      <w:tr w:rsidR="00E33CF7">
        <w:trPr>
          <w:trHeight w:hRule="exact" w:val="91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坚持，成功的基石——《每一步都算数》读后感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陈谨怡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永春县达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埔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中心小学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李丽霞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28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  <w:t>平凡映不凡——读《每一步都算数》有感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康宸锐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晋江市第二实验小学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施美容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筑梦新时代，未来我来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赵悦程</w:t>
            </w:r>
            <w:proofErr w:type="gramEnd"/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泉州市通政中心小学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陈远霞</w:t>
            </w:r>
            <w:proofErr w:type="gramEnd"/>
          </w:p>
        </w:tc>
      </w:tr>
      <w:tr w:rsidR="00E33CF7">
        <w:trPr>
          <w:trHeight w:hRule="exact" w:val="929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吃苦耐劳，磨练意志——读《地球的红飘带》有感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赖睿琳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  <w:t>泉州市第二实验小学开发区校区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洪燕满</w:t>
            </w:r>
            <w:proofErr w:type="gramEnd"/>
          </w:p>
        </w:tc>
      </w:tr>
      <w:tr w:rsidR="00E33CF7">
        <w:trPr>
          <w:trHeight w:hRule="exact" w:val="935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4"/>
                <w:sz w:val="24"/>
                <w:szCs w:val="24"/>
              </w:rPr>
              <w:t>信念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-4"/>
                <w:sz w:val="24"/>
                <w:szCs w:val="24"/>
              </w:rPr>
              <w:t>奋斗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-4"/>
                <w:sz w:val="24"/>
                <w:szCs w:val="24"/>
              </w:rPr>
              <w:t>创新——读《习近平新时代中国特色社会主义思想》有感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沈钰琳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pacing w:val="-8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8"/>
                <w:sz w:val="24"/>
                <w:szCs w:val="24"/>
              </w:rPr>
              <w:t>丰泽区实验小学潘山校区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黄玉妹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那刻进灵魂深处的精气神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林欣怡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安溪县第十小学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杨佩华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4"/>
                <w:sz w:val="24"/>
                <w:szCs w:val="24"/>
              </w:rPr>
              <w:t>追寻星辰大海——读《红岩》有感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郑紫渝</w:t>
            </w:r>
            <w:proofErr w:type="gramEnd"/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惠安县紫山中心小学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王晓龙</w:t>
            </w:r>
          </w:p>
        </w:tc>
      </w:tr>
      <w:tr w:rsidR="00E33CF7">
        <w:trPr>
          <w:trHeight w:hRule="exact" w:val="879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英雄与漫天繁星同在——读《看见满天星》有感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邹之瑶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港区益海实验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黄平珍</w:t>
            </w:r>
          </w:p>
        </w:tc>
      </w:tr>
      <w:tr w:rsidR="00E33CF7">
        <w:trPr>
          <w:trHeight w:hRule="exact" w:val="903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没有一个春天不会到来——读《幸福草》有感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邹宛瑜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惠安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县净峰中心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吴肖强</w:t>
            </w:r>
            <w:proofErr w:type="gramEnd"/>
          </w:p>
        </w:tc>
      </w:tr>
      <w:tr w:rsidR="00E33CF7">
        <w:trPr>
          <w:trHeight w:hRule="exact" w:val="867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说走就走的旅“邮”——读《邮说：中国世界遗产》有感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薰</w:t>
            </w:r>
            <w:proofErr w:type="gramEnd"/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惠安县南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埔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张红娇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不忘初心，勇毅笃行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陈圣杰</w:t>
            </w:r>
            <w:proofErr w:type="gramEnd"/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永春县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龙津小学</w:t>
            </w:r>
            <w:proofErr w:type="gramEnd"/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赖蓉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蓉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脚踏实地，每一步都算数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柳谦睿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泉州市台商投资区民族实验小学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张雪兰</w:t>
            </w:r>
          </w:p>
        </w:tc>
      </w:tr>
      <w:tr w:rsidR="00E33CF7">
        <w:trPr>
          <w:trHeight w:hRule="exact" w:val="917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人心齐，方可泰山移——读《满天星和一团火》有感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周语涵</w:t>
            </w:r>
            <w:proofErr w:type="gramEnd"/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南安市岐山小学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郑春龙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悠悠父爱，厚重如山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戴可欣</w:t>
            </w:r>
            <w:proofErr w:type="gramEnd"/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南安市前锋小学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戴菊兰</w:t>
            </w:r>
            <w:proofErr w:type="gramEnd"/>
          </w:p>
        </w:tc>
      </w:tr>
      <w:tr w:rsidR="00E33CF7">
        <w:trPr>
          <w:trHeight w:hRule="exact" w:val="898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古韵悠悠，壮志满满——读《泉州：小城故事会》有感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陈紫涵</w:t>
            </w:r>
            <w:proofErr w:type="gramEnd"/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洛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江区第二实验小学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张丽如</w:t>
            </w:r>
          </w:p>
        </w:tc>
      </w:tr>
      <w:tr w:rsidR="00E33CF7">
        <w:trPr>
          <w:trHeight w:hRule="exact" w:val="904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lastRenderedPageBreak/>
              <w:t>强国有我有你——读《少年强则国强》有感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李韦成</w:t>
            </w:r>
            <w:proofErr w:type="gramEnd"/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晋江市内坑中心小学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许招阳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16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pacing w:val="-16"/>
                <w:sz w:val="24"/>
                <w:szCs w:val="24"/>
              </w:rPr>
              <w:t>吾辈当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pacing w:val="-16"/>
                <w:sz w:val="24"/>
                <w:szCs w:val="24"/>
              </w:rPr>
              <w:t>自强——读《苦难辉煌》有感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唐诗涵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丰泽区第四中心小学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孙情泓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吃一堑，长一智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杜萱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德化第二实验小学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肖素萍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4"/>
                <w:sz w:val="24"/>
                <w:szCs w:val="24"/>
              </w:rPr>
              <w:t>担当——读《少年强则国强》有感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李言希</w:t>
            </w:r>
            <w:proofErr w:type="gramEnd"/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泉州市新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隅小学</w:t>
            </w:r>
            <w:proofErr w:type="gramEnd"/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谢腊梅</w:t>
            </w:r>
          </w:p>
        </w:tc>
      </w:tr>
      <w:tr w:rsidR="00E33CF7">
        <w:trPr>
          <w:trHeight w:hRule="exact" w:val="917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努力踮起脚尖——读《每一步都算数》有感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吴子俊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石狮市第二实验小学琼林校区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蔡信治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逐梦寰宇，荣耀中华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徐诺</w:t>
            </w:r>
            <w:proofErr w:type="gramEnd"/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4"/>
                <w:sz w:val="24"/>
                <w:szCs w:val="24"/>
              </w:rPr>
              <w:t>石狮市凤里街道宽仁小学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洪希莉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莫负心中的柔光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张煜昕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16"/>
                <w:sz w:val="24"/>
                <w:szCs w:val="24"/>
              </w:rPr>
              <w:t>晋江市金井镇毓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pacing w:val="-16"/>
                <w:sz w:val="24"/>
                <w:szCs w:val="24"/>
              </w:rPr>
              <w:t>英中心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pacing w:val="-16"/>
                <w:sz w:val="24"/>
                <w:szCs w:val="24"/>
              </w:rPr>
              <w:t>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许雅韵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永不褪色的一抹红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罗傲擎</w:t>
            </w:r>
            <w:proofErr w:type="gramEnd"/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泉州市实验小学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王冰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冰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读《红星照耀中国》有感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王康延</w:t>
            </w:r>
            <w:proofErr w:type="gramEnd"/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泉州市晋光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李丽影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读本草，知节气，承千年文化梦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林言晞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晋江市金井镇毓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英中心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许雅斯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忆往昔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看今朝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待明日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张博豪</w:t>
            </w:r>
            <w:proofErr w:type="gramEnd"/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晋江市实验小学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王亚容</w:t>
            </w:r>
            <w:proofErr w:type="gramEnd"/>
          </w:p>
        </w:tc>
      </w:tr>
      <w:tr w:rsidR="00E33CF7">
        <w:trPr>
          <w:trHeight w:hRule="exact" w:val="948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乐观，是一种态度，更是一种高度——读《苏东坡传》有感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詹楚滢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惠安县八二三实验小学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郭惠芬</w:t>
            </w:r>
          </w:p>
        </w:tc>
      </w:tr>
      <w:tr w:rsidR="00E33CF7">
        <w:trPr>
          <w:trHeight w:hRule="exact" w:val="898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1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10"/>
                <w:sz w:val="24"/>
                <w:szCs w:val="24"/>
              </w:rPr>
              <w:t>学习总理精神，强国有我——《大地的儿子——周恩来的故事》读后感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苏宇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梵</w:t>
            </w:r>
            <w:proofErr w:type="gramEnd"/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丰泽区第四中心小学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黄湘瑜</w:t>
            </w:r>
            <w:proofErr w:type="gramEnd"/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百年芳华，初心如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磐</w:t>
            </w:r>
            <w:proofErr w:type="gramEnd"/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苏锦滢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安溪县城厢中心小学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高丹娟</w:t>
            </w:r>
          </w:p>
        </w:tc>
      </w:tr>
      <w:tr w:rsidR="00E33CF7">
        <w:trPr>
          <w:trHeight w:hRule="exact" w:val="928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星星之火，足以燎原——读《百年荣光，风华正茂》有感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林俊煜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鲤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城区实验小学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林雅雯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pacing w:val="-2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20"/>
                <w:sz w:val="24"/>
                <w:szCs w:val="24"/>
              </w:rPr>
              <w:t>心中最亮的星——读《半条棉被》有感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方君复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洛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江区第二实验小学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刘华丽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少年当自强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杨妤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鲤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城区实验小学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陈文怡</w:t>
            </w:r>
          </w:p>
        </w:tc>
      </w:tr>
      <w:tr w:rsidR="00E33CF7">
        <w:trPr>
          <w:trHeight w:hRule="exact" w:val="420"/>
          <w:jc w:val="center"/>
        </w:trPr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星岛之旅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载梦而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归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陈荣彬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永春县达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埔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中心小学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/>
            <w:vAlign w:val="center"/>
          </w:tcPr>
          <w:p w:rsidR="00E33CF7" w:rsidRDefault="00E41E5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李燕红</w:t>
            </w:r>
          </w:p>
        </w:tc>
      </w:tr>
    </w:tbl>
    <w:p w:rsidR="00E33CF7" w:rsidRDefault="00E33CF7">
      <w:pPr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E33CF7" w:rsidRDefault="00E33CF7">
      <w:pPr>
        <w:spacing w:line="600" w:lineRule="exact"/>
        <w:rPr>
          <w:rFonts w:ascii="仿宋_GB2312" w:eastAsia="仿宋_GB2312" w:hAnsi="宋体" w:cs="仿宋_GB2312"/>
          <w:sz w:val="32"/>
          <w:szCs w:val="32"/>
        </w:rPr>
      </w:pPr>
      <w:bookmarkStart w:id="0" w:name="_GoBack"/>
      <w:bookmarkEnd w:id="0"/>
    </w:p>
    <w:sectPr w:rsidR="00E33CF7">
      <w:headerReference w:type="default" r:id="rId8"/>
      <w:footerReference w:type="even" r:id="rId9"/>
      <w:footerReference w:type="default" r:id="rId10"/>
      <w:pgSz w:w="11907" w:h="16840"/>
      <w:pgMar w:top="1984" w:right="1474" w:bottom="1984" w:left="1531" w:header="567" w:footer="1134" w:gutter="454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E54" w:rsidRDefault="00E41E54">
      <w:r>
        <w:separator/>
      </w:r>
    </w:p>
  </w:endnote>
  <w:endnote w:type="continuationSeparator" w:id="0">
    <w:p w:rsidR="00E41E54" w:rsidRDefault="00E4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CF7" w:rsidRDefault="00E41E54">
    <w:pPr>
      <w:pStyle w:val="a6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0C52CB" w:rsidRPr="000C52CB">
      <w:rPr>
        <w:noProof/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:rsidR="00E33CF7" w:rsidRDefault="00E33CF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CF7" w:rsidRDefault="00E41E54">
    <w:pPr>
      <w:pStyle w:val="a6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0C52CB" w:rsidRPr="000C52CB">
      <w:rPr>
        <w:noProof/>
        <w:sz w:val="28"/>
        <w:szCs w:val="28"/>
        <w:lang w:val="zh-CN"/>
      </w:rPr>
      <w:t>11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:rsidR="00E33CF7" w:rsidRDefault="00E33C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E54" w:rsidRDefault="00E41E54">
      <w:r>
        <w:separator/>
      </w:r>
    </w:p>
  </w:footnote>
  <w:footnote w:type="continuationSeparator" w:id="0">
    <w:p w:rsidR="00E41E54" w:rsidRDefault="00E41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CF7" w:rsidRDefault="00E33CF7">
    <w:pPr>
      <w:pStyle w:val="a7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gutterAtTop/>
  <w:proofState w:grammar="clean"/>
  <w:defaultTabStop w:val="420"/>
  <w:doNotHyphenateCaps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ODI4YjRmOTMzZWEzZGQyZTlkZjkwMDExZjdlZmYifQ=="/>
  </w:docVars>
  <w:rsids>
    <w:rsidRoot w:val="0017686A"/>
    <w:rsid w:val="AFDD3421"/>
    <w:rsid w:val="BA7B23C6"/>
    <w:rsid w:val="EFFF35D7"/>
    <w:rsid w:val="00001455"/>
    <w:rsid w:val="00001D1F"/>
    <w:rsid w:val="000028D2"/>
    <w:rsid w:val="000058A1"/>
    <w:rsid w:val="00007875"/>
    <w:rsid w:val="00010ADD"/>
    <w:rsid w:val="000115FF"/>
    <w:rsid w:val="00011AE3"/>
    <w:rsid w:val="00014FC8"/>
    <w:rsid w:val="00015A9D"/>
    <w:rsid w:val="0002353C"/>
    <w:rsid w:val="0002476D"/>
    <w:rsid w:val="0002481F"/>
    <w:rsid w:val="0002603D"/>
    <w:rsid w:val="00030C79"/>
    <w:rsid w:val="000312A9"/>
    <w:rsid w:val="00033E80"/>
    <w:rsid w:val="000345A7"/>
    <w:rsid w:val="00036E35"/>
    <w:rsid w:val="0003774B"/>
    <w:rsid w:val="00040866"/>
    <w:rsid w:val="00041E7F"/>
    <w:rsid w:val="000428DF"/>
    <w:rsid w:val="00043B13"/>
    <w:rsid w:val="00044365"/>
    <w:rsid w:val="00045D49"/>
    <w:rsid w:val="0004759F"/>
    <w:rsid w:val="000506A5"/>
    <w:rsid w:val="00050C2F"/>
    <w:rsid w:val="00056D66"/>
    <w:rsid w:val="00056F75"/>
    <w:rsid w:val="00061753"/>
    <w:rsid w:val="00067538"/>
    <w:rsid w:val="00074DD0"/>
    <w:rsid w:val="00077844"/>
    <w:rsid w:val="00085776"/>
    <w:rsid w:val="00086297"/>
    <w:rsid w:val="0009230E"/>
    <w:rsid w:val="000969CB"/>
    <w:rsid w:val="000A51BB"/>
    <w:rsid w:val="000A6538"/>
    <w:rsid w:val="000A7B78"/>
    <w:rsid w:val="000B053B"/>
    <w:rsid w:val="000B1ADD"/>
    <w:rsid w:val="000B62A1"/>
    <w:rsid w:val="000C04F8"/>
    <w:rsid w:val="000C17FC"/>
    <w:rsid w:val="000C409F"/>
    <w:rsid w:val="000C52CB"/>
    <w:rsid w:val="000C7743"/>
    <w:rsid w:val="000D0380"/>
    <w:rsid w:val="000D19B7"/>
    <w:rsid w:val="000D35D8"/>
    <w:rsid w:val="000D5119"/>
    <w:rsid w:val="000D7020"/>
    <w:rsid w:val="000E1BD5"/>
    <w:rsid w:val="000E2C26"/>
    <w:rsid w:val="000E566A"/>
    <w:rsid w:val="000E7CB6"/>
    <w:rsid w:val="000F080C"/>
    <w:rsid w:val="000F27F2"/>
    <w:rsid w:val="000F31FC"/>
    <w:rsid w:val="001040EA"/>
    <w:rsid w:val="001069C3"/>
    <w:rsid w:val="00107AD3"/>
    <w:rsid w:val="0011128A"/>
    <w:rsid w:val="00111976"/>
    <w:rsid w:val="001120FF"/>
    <w:rsid w:val="00116E2C"/>
    <w:rsid w:val="0011764B"/>
    <w:rsid w:val="00120814"/>
    <w:rsid w:val="00122646"/>
    <w:rsid w:val="00122EF7"/>
    <w:rsid w:val="001237FB"/>
    <w:rsid w:val="00132A1B"/>
    <w:rsid w:val="00133846"/>
    <w:rsid w:val="00133BB9"/>
    <w:rsid w:val="00134BEA"/>
    <w:rsid w:val="001351A7"/>
    <w:rsid w:val="001379A1"/>
    <w:rsid w:val="00147092"/>
    <w:rsid w:val="00151AA3"/>
    <w:rsid w:val="00152BA4"/>
    <w:rsid w:val="00154F97"/>
    <w:rsid w:val="0015795B"/>
    <w:rsid w:val="0017127C"/>
    <w:rsid w:val="0017168B"/>
    <w:rsid w:val="0017686A"/>
    <w:rsid w:val="00183F8A"/>
    <w:rsid w:val="00191309"/>
    <w:rsid w:val="001938E8"/>
    <w:rsid w:val="001943D7"/>
    <w:rsid w:val="00196FA8"/>
    <w:rsid w:val="001A4045"/>
    <w:rsid w:val="001A7437"/>
    <w:rsid w:val="001B0915"/>
    <w:rsid w:val="001B0FD1"/>
    <w:rsid w:val="001C063A"/>
    <w:rsid w:val="001C0EB2"/>
    <w:rsid w:val="001C2176"/>
    <w:rsid w:val="001C391B"/>
    <w:rsid w:val="001C5B40"/>
    <w:rsid w:val="001C60CF"/>
    <w:rsid w:val="001D0615"/>
    <w:rsid w:val="001D5EB5"/>
    <w:rsid w:val="001E02DE"/>
    <w:rsid w:val="001E5D52"/>
    <w:rsid w:val="001E683B"/>
    <w:rsid w:val="001E7F80"/>
    <w:rsid w:val="001F045A"/>
    <w:rsid w:val="001F0FE1"/>
    <w:rsid w:val="001F15C9"/>
    <w:rsid w:val="001F4564"/>
    <w:rsid w:val="001F59EC"/>
    <w:rsid w:val="001F5AAC"/>
    <w:rsid w:val="001F7244"/>
    <w:rsid w:val="0020254F"/>
    <w:rsid w:val="00210ACC"/>
    <w:rsid w:val="00213540"/>
    <w:rsid w:val="00220D87"/>
    <w:rsid w:val="00225BC2"/>
    <w:rsid w:val="00226BAA"/>
    <w:rsid w:val="0023045B"/>
    <w:rsid w:val="002312E0"/>
    <w:rsid w:val="00244CAB"/>
    <w:rsid w:val="00244F0C"/>
    <w:rsid w:val="0024696A"/>
    <w:rsid w:val="002501E1"/>
    <w:rsid w:val="0025112C"/>
    <w:rsid w:val="00254E80"/>
    <w:rsid w:val="0025609C"/>
    <w:rsid w:val="00256F38"/>
    <w:rsid w:val="00261A2E"/>
    <w:rsid w:val="00266288"/>
    <w:rsid w:val="002668F6"/>
    <w:rsid w:val="00270302"/>
    <w:rsid w:val="00271B51"/>
    <w:rsid w:val="002808B0"/>
    <w:rsid w:val="00281260"/>
    <w:rsid w:val="00281314"/>
    <w:rsid w:val="00282C0D"/>
    <w:rsid w:val="0028614B"/>
    <w:rsid w:val="002A025B"/>
    <w:rsid w:val="002A1FD0"/>
    <w:rsid w:val="002A26E1"/>
    <w:rsid w:val="002A2A7F"/>
    <w:rsid w:val="002A32ED"/>
    <w:rsid w:val="002B76F0"/>
    <w:rsid w:val="002C019A"/>
    <w:rsid w:val="002C07A8"/>
    <w:rsid w:val="002C0F2F"/>
    <w:rsid w:val="002C431A"/>
    <w:rsid w:val="002C44D0"/>
    <w:rsid w:val="002C54BE"/>
    <w:rsid w:val="002E03B8"/>
    <w:rsid w:val="002E115D"/>
    <w:rsid w:val="002E1810"/>
    <w:rsid w:val="002E2D8F"/>
    <w:rsid w:val="002E4F3D"/>
    <w:rsid w:val="002E64BB"/>
    <w:rsid w:val="002E6DF8"/>
    <w:rsid w:val="002E7EE4"/>
    <w:rsid w:val="002F3B7E"/>
    <w:rsid w:val="002F4039"/>
    <w:rsid w:val="002F68F2"/>
    <w:rsid w:val="00301CC6"/>
    <w:rsid w:val="0031124A"/>
    <w:rsid w:val="0031469C"/>
    <w:rsid w:val="003146BC"/>
    <w:rsid w:val="00315762"/>
    <w:rsid w:val="00320027"/>
    <w:rsid w:val="00326144"/>
    <w:rsid w:val="00326734"/>
    <w:rsid w:val="003308A2"/>
    <w:rsid w:val="00337C4A"/>
    <w:rsid w:val="003413D7"/>
    <w:rsid w:val="00343042"/>
    <w:rsid w:val="00344099"/>
    <w:rsid w:val="00352767"/>
    <w:rsid w:val="00356785"/>
    <w:rsid w:val="003602E2"/>
    <w:rsid w:val="00361B14"/>
    <w:rsid w:val="0036294B"/>
    <w:rsid w:val="00366C7E"/>
    <w:rsid w:val="00366EBF"/>
    <w:rsid w:val="003730E1"/>
    <w:rsid w:val="003731CD"/>
    <w:rsid w:val="00373A04"/>
    <w:rsid w:val="00373E0B"/>
    <w:rsid w:val="00376DC1"/>
    <w:rsid w:val="0038081D"/>
    <w:rsid w:val="003816B2"/>
    <w:rsid w:val="00383186"/>
    <w:rsid w:val="0038683C"/>
    <w:rsid w:val="00386BEB"/>
    <w:rsid w:val="003916FA"/>
    <w:rsid w:val="00395656"/>
    <w:rsid w:val="003A6298"/>
    <w:rsid w:val="003A709B"/>
    <w:rsid w:val="003A75CD"/>
    <w:rsid w:val="003A7FA2"/>
    <w:rsid w:val="003B484C"/>
    <w:rsid w:val="003B7707"/>
    <w:rsid w:val="003C63DE"/>
    <w:rsid w:val="003D16ED"/>
    <w:rsid w:val="003D2147"/>
    <w:rsid w:val="003D32D1"/>
    <w:rsid w:val="003D3EDD"/>
    <w:rsid w:val="003D5375"/>
    <w:rsid w:val="003D5F5D"/>
    <w:rsid w:val="003D65C0"/>
    <w:rsid w:val="003E0807"/>
    <w:rsid w:val="003E241E"/>
    <w:rsid w:val="003E479A"/>
    <w:rsid w:val="003E56EF"/>
    <w:rsid w:val="003F0FAD"/>
    <w:rsid w:val="003F12DA"/>
    <w:rsid w:val="00404B1C"/>
    <w:rsid w:val="004102DD"/>
    <w:rsid w:val="00411654"/>
    <w:rsid w:val="004146FF"/>
    <w:rsid w:val="0041614E"/>
    <w:rsid w:val="00417AD6"/>
    <w:rsid w:val="00420D78"/>
    <w:rsid w:val="00422DA1"/>
    <w:rsid w:val="00424410"/>
    <w:rsid w:val="00425DE9"/>
    <w:rsid w:val="004313BE"/>
    <w:rsid w:val="004314EF"/>
    <w:rsid w:val="0043608B"/>
    <w:rsid w:val="00436410"/>
    <w:rsid w:val="0043780E"/>
    <w:rsid w:val="00437A0E"/>
    <w:rsid w:val="004426D7"/>
    <w:rsid w:val="00442D75"/>
    <w:rsid w:val="00446344"/>
    <w:rsid w:val="00457F75"/>
    <w:rsid w:val="004619D7"/>
    <w:rsid w:val="00462228"/>
    <w:rsid w:val="00464AD5"/>
    <w:rsid w:val="00464D88"/>
    <w:rsid w:val="00472584"/>
    <w:rsid w:val="00472AD5"/>
    <w:rsid w:val="00473EA8"/>
    <w:rsid w:val="004757BB"/>
    <w:rsid w:val="00485C09"/>
    <w:rsid w:val="004956F8"/>
    <w:rsid w:val="004A11F5"/>
    <w:rsid w:val="004A2142"/>
    <w:rsid w:val="004A536A"/>
    <w:rsid w:val="004B041F"/>
    <w:rsid w:val="004C3C58"/>
    <w:rsid w:val="004C4B93"/>
    <w:rsid w:val="004C5E6E"/>
    <w:rsid w:val="004D520B"/>
    <w:rsid w:val="004F06B5"/>
    <w:rsid w:val="004F14C4"/>
    <w:rsid w:val="004F15C9"/>
    <w:rsid w:val="004F2721"/>
    <w:rsid w:val="004F5569"/>
    <w:rsid w:val="004F63EE"/>
    <w:rsid w:val="004F7E5D"/>
    <w:rsid w:val="004F7FC1"/>
    <w:rsid w:val="00501184"/>
    <w:rsid w:val="005026AD"/>
    <w:rsid w:val="00511E09"/>
    <w:rsid w:val="00517A88"/>
    <w:rsid w:val="00517AE2"/>
    <w:rsid w:val="00522308"/>
    <w:rsid w:val="00523FD1"/>
    <w:rsid w:val="0052575A"/>
    <w:rsid w:val="00526F78"/>
    <w:rsid w:val="00527F38"/>
    <w:rsid w:val="005320DD"/>
    <w:rsid w:val="00536AF1"/>
    <w:rsid w:val="00540764"/>
    <w:rsid w:val="00540F81"/>
    <w:rsid w:val="00542984"/>
    <w:rsid w:val="00544A2B"/>
    <w:rsid w:val="00546959"/>
    <w:rsid w:val="00550A2C"/>
    <w:rsid w:val="00552171"/>
    <w:rsid w:val="005567B8"/>
    <w:rsid w:val="00557510"/>
    <w:rsid w:val="00560797"/>
    <w:rsid w:val="005638C1"/>
    <w:rsid w:val="005643EC"/>
    <w:rsid w:val="00564A99"/>
    <w:rsid w:val="005675E1"/>
    <w:rsid w:val="00574BED"/>
    <w:rsid w:val="00574F22"/>
    <w:rsid w:val="00585F88"/>
    <w:rsid w:val="00586A91"/>
    <w:rsid w:val="00591D65"/>
    <w:rsid w:val="00592229"/>
    <w:rsid w:val="00593ABB"/>
    <w:rsid w:val="00594D60"/>
    <w:rsid w:val="0059643A"/>
    <w:rsid w:val="005A0F1B"/>
    <w:rsid w:val="005A1854"/>
    <w:rsid w:val="005C6ADE"/>
    <w:rsid w:val="005D1D62"/>
    <w:rsid w:val="005E00C6"/>
    <w:rsid w:val="005E2AC2"/>
    <w:rsid w:val="005E561D"/>
    <w:rsid w:val="005E5CAB"/>
    <w:rsid w:val="005F43BF"/>
    <w:rsid w:val="005F4FD3"/>
    <w:rsid w:val="00600508"/>
    <w:rsid w:val="006005FD"/>
    <w:rsid w:val="00601B60"/>
    <w:rsid w:val="00603EFC"/>
    <w:rsid w:val="00604FF4"/>
    <w:rsid w:val="006062C9"/>
    <w:rsid w:val="00611508"/>
    <w:rsid w:val="00616D0F"/>
    <w:rsid w:val="006227FA"/>
    <w:rsid w:val="00623498"/>
    <w:rsid w:val="00626F67"/>
    <w:rsid w:val="006310D7"/>
    <w:rsid w:val="00631F1D"/>
    <w:rsid w:val="0063236F"/>
    <w:rsid w:val="00632DBC"/>
    <w:rsid w:val="00640055"/>
    <w:rsid w:val="00641C35"/>
    <w:rsid w:val="006430D6"/>
    <w:rsid w:val="006477C7"/>
    <w:rsid w:val="00652183"/>
    <w:rsid w:val="00652342"/>
    <w:rsid w:val="00657484"/>
    <w:rsid w:val="00660888"/>
    <w:rsid w:val="00664B04"/>
    <w:rsid w:val="00670714"/>
    <w:rsid w:val="00671DFC"/>
    <w:rsid w:val="006728A3"/>
    <w:rsid w:val="006741F3"/>
    <w:rsid w:val="00674903"/>
    <w:rsid w:val="0067681B"/>
    <w:rsid w:val="00676E41"/>
    <w:rsid w:val="00677619"/>
    <w:rsid w:val="0068155B"/>
    <w:rsid w:val="00682302"/>
    <w:rsid w:val="00682B32"/>
    <w:rsid w:val="0068467F"/>
    <w:rsid w:val="006A6C59"/>
    <w:rsid w:val="006A722C"/>
    <w:rsid w:val="006B56F4"/>
    <w:rsid w:val="006C381D"/>
    <w:rsid w:val="006C3982"/>
    <w:rsid w:val="006C4172"/>
    <w:rsid w:val="006C734C"/>
    <w:rsid w:val="006D16E4"/>
    <w:rsid w:val="006D2268"/>
    <w:rsid w:val="006D3967"/>
    <w:rsid w:val="006D6BCE"/>
    <w:rsid w:val="006D722E"/>
    <w:rsid w:val="006D7431"/>
    <w:rsid w:val="006E194B"/>
    <w:rsid w:val="006E37F1"/>
    <w:rsid w:val="006F085B"/>
    <w:rsid w:val="006F0D43"/>
    <w:rsid w:val="006F685F"/>
    <w:rsid w:val="006F7708"/>
    <w:rsid w:val="0070633B"/>
    <w:rsid w:val="0070763F"/>
    <w:rsid w:val="007105AA"/>
    <w:rsid w:val="00712196"/>
    <w:rsid w:val="007128A0"/>
    <w:rsid w:val="00716821"/>
    <w:rsid w:val="00717391"/>
    <w:rsid w:val="00722C30"/>
    <w:rsid w:val="007238EE"/>
    <w:rsid w:val="00725BA7"/>
    <w:rsid w:val="00731D8C"/>
    <w:rsid w:val="00731DCB"/>
    <w:rsid w:val="0073275B"/>
    <w:rsid w:val="00733812"/>
    <w:rsid w:val="007373A1"/>
    <w:rsid w:val="007373DD"/>
    <w:rsid w:val="00737A9E"/>
    <w:rsid w:val="00741F5F"/>
    <w:rsid w:val="00742B36"/>
    <w:rsid w:val="007437A4"/>
    <w:rsid w:val="007443C3"/>
    <w:rsid w:val="007467AA"/>
    <w:rsid w:val="00755E94"/>
    <w:rsid w:val="00761C94"/>
    <w:rsid w:val="00764176"/>
    <w:rsid w:val="00765DBC"/>
    <w:rsid w:val="0076715B"/>
    <w:rsid w:val="00772A5D"/>
    <w:rsid w:val="00773FAE"/>
    <w:rsid w:val="00775709"/>
    <w:rsid w:val="00775FB8"/>
    <w:rsid w:val="00776DBA"/>
    <w:rsid w:val="007803D4"/>
    <w:rsid w:val="007807AF"/>
    <w:rsid w:val="00794024"/>
    <w:rsid w:val="007963A5"/>
    <w:rsid w:val="007A0190"/>
    <w:rsid w:val="007A7D72"/>
    <w:rsid w:val="007B324E"/>
    <w:rsid w:val="007B7004"/>
    <w:rsid w:val="007C0673"/>
    <w:rsid w:val="007C0F87"/>
    <w:rsid w:val="007D12C5"/>
    <w:rsid w:val="007D3A1B"/>
    <w:rsid w:val="007D69D8"/>
    <w:rsid w:val="007E2BD4"/>
    <w:rsid w:val="007E2DF5"/>
    <w:rsid w:val="007F05E3"/>
    <w:rsid w:val="0080346E"/>
    <w:rsid w:val="0081203A"/>
    <w:rsid w:val="0081440F"/>
    <w:rsid w:val="00816B1D"/>
    <w:rsid w:val="00816E8C"/>
    <w:rsid w:val="00817B36"/>
    <w:rsid w:val="008209B1"/>
    <w:rsid w:val="00823D09"/>
    <w:rsid w:val="00834E1E"/>
    <w:rsid w:val="008365D1"/>
    <w:rsid w:val="0083749A"/>
    <w:rsid w:val="00841C52"/>
    <w:rsid w:val="008429AA"/>
    <w:rsid w:val="00842B40"/>
    <w:rsid w:val="00842BAE"/>
    <w:rsid w:val="00846D2B"/>
    <w:rsid w:val="008472F8"/>
    <w:rsid w:val="00847D06"/>
    <w:rsid w:val="00850BAB"/>
    <w:rsid w:val="008533DD"/>
    <w:rsid w:val="008541C9"/>
    <w:rsid w:val="00867F4F"/>
    <w:rsid w:val="008735A6"/>
    <w:rsid w:val="00874CA0"/>
    <w:rsid w:val="0087622E"/>
    <w:rsid w:val="00876535"/>
    <w:rsid w:val="00881B39"/>
    <w:rsid w:val="00882828"/>
    <w:rsid w:val="00882B7F"/>
    <w:rsid w:val="008835D9"/>
    <w:rsid w:val="00883DA2"/>
    <w:rsid w:val="008843C0"/>
    <w:rsid w:val="00894549"/>
    <w:rsid w:val="00895B56"/>
    <w:rsid w:val="008A1F67"/>
    <w:rsid w:val="008A3608"/>
    <w:rsid w:val="008B0C9D"/>
    <w:rsid w:val="008B0F02"/>
    <w:rsid w:val="008B1695"/>
    <w:rsid w:val="008B27E9"/>
    <w:rsid w:val="008B5578"/>
    <w:rsid w:val="008B58A9"/>
    <w:rsid w:val="008B5E76"/>
    <w:rsid w:val="008B7629"/>
    <w:rsid w:val="008B7E77"/>
    <w:rsid w:val="008D0F7C"/>
    <w:rsid w:val="008D22ED"/>
    <w:rsid w:val="008D3A90"/>
    <w:rsid w:val="008D7A0D"/>
    <w:rsid w:val="008E1505"/>
    <w:rsid w:val="008E3C64"/>
    <w:rsid w:val="008F18BE"/>
    <w:rsid w:val="008F5C3E"/>
    <w:rsid w:val="008F6BD2"/>
    <w:rsid w:val="008F7CC9"/>
    <w:rsid w:val="0090348E"/>
    <w:rsid w:val="00915D5D"/>
    <w:rsid w:val="00916AAB"/>
    <w:rsid w:val="00924D37"/>
    <w:rsid w:val="009269B5"/>
    <w:rsid w:val="0093731A"/>
    <w:rsid w:val="00940738"/>
    <w:rsid w:val="0094168F"/>
    <w:rsid w:val="00946F5E"/>
    <w:rsid w:val="009535B5"/>
    <w:rsid w:val="009556F2"/>
    <w:rsid w:val="00957272"/>
    <w:rsid w:val="0096230D"/>
    <w:rsid w:val="00973529"/>
    <w:rsid w:val="00973616"/>
    <w:rsid w:val="009755DD"/>
    <w:rsid w:val="00976646"/>
    <w:rsid w:val="00977EA1"/>
    <w:rsid w:val="00981A31"/>
    <w:rsid w:val="0098283D"/>
    <w:rsid w:val="00982E15"/>
    <w:rsid w:val="00984D75"/>
    <w:rsid w:val="00987503"/>
    <w:rsid w:val="00990E54"/>
    <w:rsid w:val="009B0B06"/>
    <w:rsid w:val="009B3939"/>
    <w:rsid w:val="009B6AFC"/>
    <w:rsid w:val="009C4C9F"/>
    <w:rsid w:val="009C68AC"/>
    <w:rsid w:val="009D1B24"/>
    <w:rsid w:val="009D3C50"/>
    <w:rsid w:val="009E0D24"/>
    <w:rsid w:val="009E16C0"/>
    <w:rsid w:val="009E559C"/>
    <w:rsid w:val="009E5744"/>
    <w:rsid w:val="009F19E7"/>
    <w:rsid w:val="009F65B4"/>
    <w:rsid w:val="009F7D38"/>
    <w:rsid w:val="00A0286D"/>
    <w:rsid w:val="00A03851"/>
    <w:rsid w:val="00A0560D"/>
    <w:rsid w:val="00A05CD6"/>
    <w:rsid w:val="00A10910"/>
    <w:rsid w:val="00A12E0A"/>
    <w:rsid w:val="00A156C2"/>
    <w:rsid w:val="00A1779D"/>
    <w:rsid w:val="00A2100A"/>
    <w:rsid w:val="00A26421"/>
    <w:rsid w:val="00A2756F"/>
    <w:rsid w:val="00A31E59"/>
    <w:rsid w:val="00A34DA5"/>
    <w:rsid w:val="00A36B19"/>
    <w:rsid w:val="00A37682"/>
    <w:rsid w:val="00A403DD"/>
    <w:rsid w:val="00A42E80"/>
    <w:rsid w:val="00A50FE8"/>
    <w:rsid w:val="00A51C07"/>
    <w:rsid w:val="00A531A9"/>
    <w:rsid w:val="00A57020"/>
    <w:rsid w:val="00A638C8"/>
    <w:rsid w:val="00A65451"/>
    <w:rsid w:val="00A66344"/>
    <w:rsid w:val="00A67429"/>
    <w:rsid w:val="00A72377"/>
    <w:rsid w:val="00A72C12"/>
    <w:rsid w:val="00A73B83"/>
    <w:rsid w:val="00A7531F"/>
    <w:rsid w:val="00A815E1"/>
    <w:rsid w:val="00A83CA0"/>
    <w:rsid w:val="00A8418B"/>
    <w:rsid w:val="00A85B07"/>
    <w:rsid w:val="00A8680C"/>
    <w:rsid w:val="00A90B96"/>
    <w:rsid w:val="00A90C53"/>
    <w:rsid w:val="00A91CC2"/>
    <w:rsid w:val="00A92EC9"/>
    <w:rsid w:val="00AA07C3"/>
    <w:rsid w:val="00AA0D59"/>
    <w:rsid w:val="00AA2121"/>
    <w:rsid w:val="00AA613B"/>
    <w:rsid w:val="00AB3D31"/>
    <w:rsid w:val="00AB46F3"/>
    <w:rsid w:val="00AB6A0C"/>
    <w:rsid w:val="00AC071F"/>
    <w:rsid w:val="00AC1610"/>
    <w:rsid w:val="00AC391F"/>
    <w:rsid w:val="00AC795B"/>
    <w:rsid w:val="00AD1682"/>
    <w:rsid w:val="00AD1783"/>
    <w:rsid w:val="00AD3A28"/>
    <w:rsid w:val="00AD698E"/>
    <w:rsid w:val="00AD77FB"/>
    <w:rsid w:val="00AE01E2"/>
    <w:rsid w:val="00AE1D2D"/>
    <w:rsid w:val="00AE1FAD"/>
    <w:rsid w:val="00AE3C0E"/>
    <w:rsid w:val="00AE49AB"/>
    <w:rsid w:val="00AE77B0"/>
    <w:rsid w:val="00AF2035"/>
    <w:rsid w:val="00AF4AAD"/>
    <w:rsid w:val="00B05AB4"/>
    <w:rsid w:val="00B06A70"/>
    <w:rsid w:val="00B11844"/>
    <w:rsid w:val="00B17F5A"/>
    <w:rsid w:val="00B2084A"/>
    <w:rsid w:val="00B20988"/>
    <w:rsid w:val="00B31AC1"/>
    <w:rsid w:val="00B367A2"/>
    <w:rsid w:val="00B409B8"/>
    <w:rsid w:val="00B429D7"/>
    <w:rsid w:val="00B42F70"/>
    <w:rsid w:val="00B51424"/>
    <w:rsid w:val="00B51786"/>
    <w:rsid w:val="00B52966"/>
    <w:rsid w:val="00B544E9"/>
    <w:rsid w:val="00B54D64"/>
    <w:rsid w:val="00B64F78"/>
    <w:rsid w:val="00B71D8A"/>
    <w:rsid w:val="00B81022"/>
    <w:rsid w:val="00B90349"/>
    <w:rsid w:val="00B94739"/>
    <w:rsid w:val="00B9601D"/>
    <w:rsid w:val="00B96988"/>
    <w:rsid w:val="00B96B63"/>
    <w:rsid w:val="00B979FA"/>
    <w:rsid w:val="00BA57BE"/>
    <w:rsid w:val="00BB0A40"/>
    <w:rsid w:val="00BB5B98"/>
    <w:rsid w:val="00BD095E"/>
    <w:rsid w:val="00BD5AD2"/>
    <w:rsid w:val="00BD6A5A"/>
    <w:rsid w:val="00BE0379"/>
    <w:rsid w:val="00BF0A6B"/>
    <w:rsid w:val="00BF2512"/>
    <w:rsid w:val="00BF2EAF"/>
    <w:rsid w:val="00C00902"/>
    <w:rsid w:val="00C02DCE"/>
    <w:rsid w:val="00C02EB6"/>
    <w:rsid w:val="00C03D0E"/>
    <w:rsid w:val="00C054D6"/>
    <w:rsid w:val="00C056B8"/>
    <w:rsid w:val="00C06BD0"/>
    <w:rsid w:val="00C07009"/>
    <w:rsid w:val="00C0750E"/>
    <w:rsid w:val="00C11F51"/>
    <w:rsid w:val="00C1214A"/>
    <w:rsid w:val="00C15C72"/>
    <w:rsid w:val="00C227D5"/>
    <w:rsid w:val="00C30687"/>
    <w:rsid w:val="00C30F5A"/>
    <w:rsid w:val="00C32128"/>
    <w:rsid w:val="00C35747"/>
    <w:rsid w:val="00C37E8B"/>
    <w:rsid w:val="00C42F3C"/>
    <w:rsid w:val="00C43FC4"/>
    <w:rsid w:val="00C44603"/>
    <w:rsid w:val="00C46600"/>
    <w:rsid w:val="00C548BE"/>
    <w:rsid w:val="00C5680F"/>
    <w:rsid w:val="00C57D84"/>
    <w:rsid w:val="00C61733"/>
    <w:rsid w:val="00C64F69"/>
    <w:rsid w:val="00C71430"/>
    <w:rsid w:val="00C71707"/>
    <w:rsid w:val="00C72183"/>
    <w:rsid w:val="00C744F7"/>
    <w:rsid w:val="00C76C2B"/>
    <w:rsid w:val="00C77760"/>
    <w:rsid w:val="00C8254A"/>
    <w:rsid w:val="00C8599F"/>
    <w:rsid w:val="00C86FEC"/>
    <w:rsid w:val="00C87A52"/>
    <w:rsid w:val="00C90813"/>
    <w:rsid w:val="00C91194"/>
    <w:rsid w:val="00C911C3"/>
    <w:rsid w:val="00C91401"/>
    <w:rsid w:val="00C91615"/>
    <w:rsid w:val="00C93814"/>
    <w:rsid w:val="00C96C8F"/>
    <w:rsid w:val="00C97109"/>
    <w:rsid w:val="00CA0462"/>
    <w:rsid w:val="00CA3590"/>
    <w:rsid w:val="00CA39DD"/>
    <w:rsid w:val="00CA3AFF"/>
    <w:rsid w:val="00CA7B97"/>
    <w:rsid w:val="00CB50F7"/>
    <w:rsid w:val="00CB53BE"/>
    <w:rsid w:val="00CB785F"/>
    <w:rsid w:val="00CC19F9"/>
    <w:rsid w:val="00CC39C7"/>
    <w:rsid w:val="00CC4F25"/>
    <w:rsid w:val="00CD21A5"/>
    <w:rsid w:val="00CE5DEB"/>
    <w:rsid w:val="00CF7F23"/>
    <w:rsid w:val="00D01603"/>
    <w:rsid w:val="00D01E82"/>
    <w:rsid w:val="00D06628"/>
    <w:rsid w:val="00D14C13"/>
    <w:rsid w:val="00D14DE8"/>
    <w:rsid w:val="00D169C1"/>
    <w:rsid w:val="00D1785E"/>
    <w:rsid w:val="00D215BF"/>
    <w:rsid w:val="00D253E5"/>
    <w:rsid w:val="00D31D0F"/>
    <w:rsid w:val="00D40730"/>
    <w:rsid w:val="00D407A7"/>
    <w:rsid w:val="00D42321"/>
    <w:rsid w:val="00D42340"/>
    <w:rsid w:val="00D50174"/>
    <w:rsid w:val="00D50B79"/>
    <w:rsid w:val="00D516DA"/>
    <w:rsid w:val="00D53849"/>
    <w:rsid w:val="00D55FC3"/>
    <w:rsid w:val="00D73A71"/>
    <w:rsid w:val="00D76A28"/>
    <w:rsid w:val="00D76DF4"/>
    <w:rsid w:val="00D806D9"/>
    <w:rsid w:val="00D828A3"/>
    <w:rsid w:val="00D83385"/>
    <w:rsid w:val="00D85C1C"/>
    <w:rsid w:val="00D90475"/>
    <w:rsid w:val="00D94653"/>
    <w:rsid w:val="00D947BD"/>
    <w:rsid w:val="00DA2A8F"/>
    <w:rsid w:val="00DA64B9"/>
    <w:rsid w:val="00DB0858"/>
    <w:rsid w:val="00DB4531"/>
    <w:rsid w:val="00DB60DD"/>
    <w:rsid w:val="00DB6363"/>
    <w:rsid w:val="00DB6C7B"/>
    <w:rsid w:val="00DC30D2"/>
    <w:rsid w:val="00DC5C9C"/>
    <w:rsid w:val="00DC770B"/>
    <w:rsid w:val="00DD0111"/>
    <w:rsid w:val="00DD0D60"/>
    <w:rsid w:val="00DD2426"/>
    <w:rsid w:val="00DD3989"/>
    <w:rsid w:val="00DD5EAA"/>
    <w:rsid w:val="00DE5F51"/>
    <w:rsid w:val="00DF2E33"/>
    <w:rsid w:val="00DF6F21"/>
    <w:rsid w:val="00E00DEB"/>
    <w:rsid w:val="00E02DF0"/>
    <w:rsid w:val="00E03738"/>
    <w:rsid w:val="00E14703"/>
    <w:rsid w:val="00E16A3B"/>
    <w:rsid w:val="00E16FBA"/>
    <w:rsid w:val="00E20BAC"/>
    <w:rsid w:val="00E20FE5"/>
    <w:rsid w:val="00E21665"/>
    <w:rsid w:val="00E21CD2"/>
    <w:rsid w:val="00E232FC"/>
    <w:rsid w:val="00E27DAD"/>
    <w:rsid w:val="00E32A05"/>
    <w:rsid w:val="00E32AD0"/>
    <w:rsid w:val="00E33CF7"/>
    <w:rsid w:val="00E40386"/>
    <w:rsid w:val="00E41E54"/>
    <w:rsid w:val="00E446F4"/>
    <w:rsid w:val="00E53002"/>
    <w:rsid w:val="00E53556"/>
    <w:rsid w:val="00E54CA7"/>
    <w:rsid w:val="00E625FE"/>
    <w:rsid w:val="00E627BB"/>
    <w:rsid w:val="00E6602B"/>
    <w:rsid w:val="00E703E5"/>
    <w:rsid w:val="00E732B1"/>
    <w:rsid w:val="00E76BB6"/>
    <w:rsid w:val="00E80158"/>
    <w:rsid w:val="00E8400B"/>
    <w:rsid w:val="00E843B0"/>
    <w:rsid w:val="00E87E66"/>
    <w:rsid w:val="00E908EF"/>
    <w:rsid w:val="00E9451D"/>
    <w:rsid w:val="00E94620"/>
    <w:rsid w:val="00EA0E5D"/>
    <w:rsid w:val="00EA1A9C"/>
    <w:rsid w:val="00EA2EB0"/>
    <w:rsid w:val="00EA41D2"/>
    <w:rsid w:val="00EA4F1F"/>
    <w:rsid w:val="00EA58E3"/>
    <w:rsid w:val="00EB376A"/>
    <w:rsid w:val="00EB7525"/>
    <w:rsid w:val="00EC031B"/>
    <w:rsid w:val="00EC07B8"/>
    <w:rsid w:val="00EC2EC6"/>
    <w:rsid w:val="00EC771B"/>
    <w:rsid w:val="00ED2AF8"/>
    <w:rsid w:val="00ED533E"/>
    <w:rsid w:val="00ED72F9"/>
    <w:rsid w:val="00ED7798"/>
    <w:rsid w:val="00EE0EE7"/>
    <w:rsid w:val="00EE6179"/>
    <w:rsid w:val="00EE69E0"/>
    <w:rsid w:val="00EF2068"/>
    <w:rsid w:val="00EF559C"/>
    <w:rsid w:val="00EF5DFC"/>
    <w:rsid w:val="00EF5ECA"/>
    <w:rsid w:val="00EF7036"/>
    <w:rsid w:val="00EF741B"/>
    <w:rsid w:val="00F00485"/>
    <w:rsid w:val="00F02290"/>
    <w:rsid w:val="00F1348C"/>
    <w:rsid w:val="00F15930"/>
    <w:rsid w:val="00F21F98"/>
    <w:rsid w:val="00F259AE"/>
    <w:rsid w:val="00F320A0"/>
    <w:rsid w:val="00F33516"/>
    <w:rsid w:val="00F34D4A"/>
    <w:rsid w:val="00F42C74"/>
    <w:rsid w:val="00F44D03"/>
    <w:rsid w:val="00F50BDB"/>
    <w:rsid w:val="00F52145"/>
    <w:rsid w:val="00F578BB"/>
    <w:rsid w:val="00F61150"/>
    <w:rsid w:val="00F62FCB"/>
    <w:rsid w:val="00F64E11"/>
    <w:rsid w:val="00F650C2"/>
    <w:rsid w:val="00F71109"/>
    <w:rsid w:val="00F736F1"/>
    <w:rsid w:val="00F74202"/>
    <w:rsid w:val="00F74DB0"/>
    <w:rsid w:val="00F74E30"/>
    <w:rsid w:val="00F74EB3"/>
    <w:rsid w:val="00F80ED3"/>
    <w:rsid w:val="00F83DA2"/>
    <w:rsid w:val="00F849AC"/>
    <w:rsid w:val="00F91965"/>
    <w:rsid w:val="00F91DAC"/>
    <w:rsid w:val="00F9735E"/>
    <w:rsid w:val="00FB5484"/>
    <w:rsid w:val="00FB5E04"/>
    <w:rsid w:val="00FC1693"/>
    <w:rsid w:val="00FC21D1"/>
    <w:rsid w:val="00FC4A77"/>
    <w:rsid w:val="00FC62F2"/>
    <w:rsid w:val="00FD6E60"/>
    <w:rsid w:val="00FD73B1"/>
    <w:rsid w:val="00FE1DD4"/>
    <w:rsid w:val="00FE73DE"/>
    <w:rsid w:val="00FF25CC"/>
    <w:rsid w:val="047861CF"/>
    <w:rsid w:val="066022B4"/>
    <w:rsid w:val="0D982F7E"/>
    <w:rsid w:val="0DB12CAA"/>
    <w:rsid w:val="11987B90"/>
    <w:rsid w:val="184B656B"/>
    <w:rsid w:val="19FE255B"/>
    <w:rsid w:val="1D427CEC"/>
    <w:rsid w:val="216364D8"/>
    <w:rsid w:val="226F1F8F"/>
    <w:rsid w:val="24AF2F3B"/>
    <w:rsid w:val="2660355C"/>
    <w:rsid w:val="29F1649A"/>
    <w:rsid w:val="2BA71D9D"/>
    <w:rsid w:val="2FFF7608"/>
    <w:rsid w:val="30F5600E"/>
    <w:rsid w:val="3204466B"/>
    <w:rsid w:val="35592ACB"/>
    <w:rsid w:val="3679968E"/>
    <w:rsid w:val="38E56968"/>
    <w:rsid w:val="3B2EFA0E"/>
    <w:rsid w:val="3B44167C"/>
    <w:rsid w:val="3EED27C0"/>
    <w:rsid w:val="3FFF4FCE"/>
    <w:rsid w:val="40787E41"/>
    <w:rsid w:val="45191BF7"/>
    <w:rsid w:val="4B402A1C"/>
    <w:rsid w:val="4BDF01CE"/>
    <w:rsid w:val="4C4A7F2C"/>
    <w:rsid w:val="577D86F1"/>
    <w:rsid w:val="5DE22960"/>
    <w:rsid w:val="64855F3F"/>
    <w:rsid w:val="675C56B2"/>
    <w:rsid w:val="677E07AE"/>
    <w:rsid w:val="67FCEE01"/>
    <w:rsid w:val="689C49E5"/>
    <w:rsid w:val="6FEB1023"/>
    <w:rsid w:val="71120B95"/>
    <w:rsid w:val="717421FD"/>
    <w:rsid w:val="73BDA3BF"/>
    <w:rsid w:val="74324450"/>
    <w:rsid w:val="7AF63887"/>
    <w:rsid w:val="7BFFFF4B"/>
    <w:rsid w:val="7DCD7244"/>
    <w:rsid w:val="7E667BD9"/>
    <w:rsid w:val="7F065208"/>
    <w:rsid w:val="7FFDE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Body Text Indent" w:locked="0" w:semiHidden="0" w:unhideWhenUsed="0" w:qFormat="1"/>
    <w:lsdException w:name="Subtitle" w:semiHidden="0" w:uiPriority="11" w:unhideWhenUsed="0" w:qFormat="1"/>
    <w:lsdException w:name="Date" w:locked="0" w:semiHidden="0" w:unhideWhenUsed="0" w:qFormat="1"/>
    <w:lsdException w:name="Hyperlink" w:locked="0" w:semiHidden="0" w:unhideWhenUsed="0" w:qFormat="1"/>
    <w:lsdException w:name="FollowedHyperlink" w:locked="0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locked="0"/>
    <w:lsdException w:name="HTML Bottom of Form" w:locked="0"/>
    <w:lsdException w:name="Normal (Web)" w:semiHidden="0" w:unhideWhenUsed="0" w:qFormat="1"/>
    <w:lsdException w:name="HTML Preformatted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spacing w:line="520" w:lineRule="exact"/>
      <w:ind w:firstLineChars="200" w:firstLine="560"/>
    </w:pPr>
    <w:rPr>
      <w:kern w:val="0"/>
      <w:sz w:val="24"/>
      <w:szCs w:val="20"/>
    </w:rPr>
  </w:style>
  <w:style w:type="paragraph" w:styleId="a4">
    <w:name w:val="Date"/>
    <w:basedOn w:val="a"/>
    <w:next w:val="a"/>
    <w:link w:val="Char0"/>
    <w:uiPriority w:val="99"/>
    <w:qFormat/>
    <w:pPr>
      <w:ind w:leftChars="2500" w:left="100"/>
    </w:pPr>
    <w:rPr>
      <w:kern w:val="0"/>
      <w:sz w:val="24"/>
      <w:szCs w:val="20"/>
    </w:rPr>
  </w:style>
  <w:style w:type="paragraph" w:styleId="a5">
    <w:name w:val="Balloon Text"/>
    <w:basedOn w:val="a"/>
    <w:link w:val="Char1"/>
    <w:uiPriority w:val="99"/>
    <w:semiHidden/>
    <w:qFormat/>
    <w:rPr>
      <w:kern w:val="0"/>
      <w:sz w:val="2"/>
      <w:szCs w:val="20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7">
    <w:name w:val="header"/>
    <w:basedOn w:val="a"/>
    <w:next w:val="a6"/>
    <w:link w:val="Char10"/>
    <w:uiPriority w:val="99"/>
    <w:qFormat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HTML">
    <w:name w:val="HTML Preformatted"/>
    <w:basedOn w:val="a"/>
    <w:link w:val="HTMLChar"/>
    <w:uiPriority w:val="99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qFormat/>
    <w:lock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qFormat/>
    <w:rPr>
      <w:rFonts w:cs="Times New Roman"/>
    </w:rPr>
  </w:style>
  <w:style w:type="character" w:styleId="ab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c">
    <w:name w:val="Emphasis"/>
    <w:basedOn w:val="a0"/>
    <w:uiPriority w:val="99"/>
    <w:qFormat/>
    <w:locked/>
    <w:rPr>
      <w:rFonts w:cs="Times New Roman"/>
      <w:i/>
      <w:iCs/>
    </w:rPr>
  </w:style>
  <w:style w:type="character" w:styleId="ad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IndentChar">
    <w:name w:val="Body Text Indent Char"/>
    <w:basedOn w:val="a0"/>
    <w:uiPriority w:val="99"/>
    <w:semiHidden/>
    <w:qFormat/>
    <w:locked/>
    <w:rPr>
      <w:rFonts w:cs="Times New Roman"/>
      <w:sz w:val="24"/>
    </w:rPr>
  </w:style>
  <w:style w:type="character" w:customStyle="1" w:styleId="DateChar">
    <w:name w:val="Date Char"/>
    <w:basedOn w:val="a0"/>
    <w:uiPriority w:val="99"/>
    <w:semiHidden/>
    <w:qFormat/>
    <w:locked/>
    <w:rPr>
      <w:rFonts w:cs="Times New Roman"/>
      <w:sz w:val="24"/>
    </w:rPr>
  </w:style>
  <w:style w:type="character" w:customStyle="1" w:styleId="BalloonTextChar">
    <w:name w:val="Balloon Text Char"/>
    <w:basedOn w:val="a0"/>
    <w:uiPriority w:val="99"/>
    <w:semiHidden/>
    <w:qFormat/>
    <w:locked/>
    <w:rPr>
      <w:rFonts w:cs="Times New Roman"/>
      <w:sz w:val="2"/>
    </w:rPr>
  </w:style>
  <w:style w:type="character" w:customStyle="1" w:styleId="FooterChar">
    <w:name w:val="Footer Char"/>
    <w:basedOn w:val="a0"/>
    <w:uiPriority w:val="99"/>
    <w:qFormat/>
    <w:locked/>
    <w:rPr>
      <w:rFonts w:cs="Times New Roman"/>
      <w:sz w:val="18"/>
    </w:rPr>
  </w:style>
  <w:style w:type="character" w:customStyle="1" w:styleId="Char10">
    <w:name w:val="页眉 Char1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Char4">
    <w:name w:val="Char Char4"/>
    <w:uiPriority w:val="99"/>
    <w:qFormat/>
    <w:rPr>
      <w:rFonts w:eastAsia="宋体"/>
      <w:kern w:val="2"/>
      <w:sz w:val="18"/>
      <w:lang w:val="en-US" w:eastAsia="zh-CN"/>
    </w:rPr>
  </w:style>
  <w:style w:type="character" w:customStyle="1" w:styleId="Char3">
    <w:name w:val="页眉 Char"/>
    <w:uiPriority w:val="99"/>
    <w:semiHidden/>
    <w:qFormat/>
    <w:locked/>
    <w:rPr>
      <w:sz w:val="18"/>
    </w:rPr>
  </w:style>
  <w:style w:type="character" w:customStyle="1" w:styleId="ae">
    <w:name w:val="样式 宋体 四号"/>
    <w:uiPriority w:val="99"/>
    <w:qFormat/>
    <w:rPr>
      <w:rFonts w:ascii="宋体" w:eastAsia="宋体"/>
      <w:sz w:val="28"/>
      <w:u w:val="single"/>
    </w:rPr>
  </w:style>
  <w:style w:type="character" w:customStyle="1" w:styleId="Char">
    <w:name w:val="正文文本缩进 Char"/>
    <w:basedOn w:val="a0"/>
    <w:link w:val="a3"/>
    <w:uiPriority w:val="99"/>
    <w:semiHidden/>
    <w:qFormat/>
    <w:locked/>
    <w:rPr>
      <w:rFonts w:cs="Times New Roman"/>
      <w:sz w:val="21"/>
      <w:szCs w:val="21"/>
    </w:rPr>
  </w:style>
  <w:style w:type="character" w:customStyle="1" w:styleId="Char2">
    <w:name w:val="页脚 Char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Pr>
      <w:rFonts w:cs="Times New Roman"/>
      <w:sz w:val="2"/>
    </w:rPr>
  </w:style>
  <w:style w:type="character" w:customStyle="1" w:styleId="Char0">
    <w:name w:val="日期 Char"/>
    <w:basedOn w:val="a0"/>
    <w:link w:val="a4"/>
    <w:uiPriority w:val="99"/>
    <w:semiHidden/>
    <w:qFormat/>
    <w:locked/>
    <w:rPr>
      <w:rFonts w:cs="Times New Roman"/>
      <w:sz w:val="21"/>
      <w:szCs w:val="21"/>
    </w:rPr>
  </w:style>
  <w:style w:type="paragraph" w:customStyle="1" w:styleId="07513">
    <w:name w:val="样式 宋体 四号 底端: (单实线 自动设置  0.75 磅 行宽 距正文:  13 磅 边框间距: ) 行距: 多..."/>
    <w:basedOn w:val="a"/>
    <w:uiPriority w:val="99"/>
    <w:qFormat/>
    <w:pPr>
      <w:framePr w:wrap="notBeside" w:vAnchor="text" w:hAnchor="text" w:y="1"/>
      <w:spacing w:line="300" w:lineRule="auto"/>
    </w:pPr>
    <w:rPr>
      <w:rFonts w:ascii="宋体" w:hAnsi="宋体" w:cs="宋体"/>
      <w:sz w:val="28"/>
      <w:szCs w:val="28"/>
    </w:rPr>
  </w:style>
  <w:style w:type="paragraph" w:customStyle="1" w:styleId="CharChar">
    <w:name w:val="Char Char"/>
    <w:basedOn w:val="a"/>
    <w:uiPriority w:val="99"/>
    <w:qFormat/>
  </w:style>
  <w:style w:type="character" w:customStyle="1" w:styleId="font01">
    <w:name w:val="font01"/>
    <w:basedOn w:val="a0"/>
    <w:uiPriority w:val="99"/>
    <w:qFormat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51">
    <w:name w:val="font51"/>
    <w:basedOn w:val="a0"/>
    <w:uiPriority w:val="99"/>
    <w:qFormat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HTMLChar">
    <w:name w:val="HTML 预设格式 Char"/>
    <w:basedOn w:val="a0"/>
    <w:link w:val="HTML"/>
    <w:uiPriority w:val="99"/>
    <w:qFormat/>
    <w:locked/>
    <w:rPr>
      <w:rFonts w:ascii="宋体" w:eastAsia="宋体" w:cs="宋体"/>
      <w:sz w:val="24"/>
      <w:szCs w:val="24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Body Text Indent" w:locked="0" w:semiHidden="0" w:unhideWhenUsed="0" w:qFormat="1"/>
    <w:lsdException w:name="Subtitle" w:semiHidden="0" w:uiPriority="11" w:unhideWhenUsed="0" w:qFormat="1"/>
    <w:lsdException w:name="Date" w:locked="0" w:semiHidden="0" w:unhideWhenUsed="0" w:qFormat="1"/>
    <w:lsdException w:name="Hyperlink" w:locked="0" w:semiHidden="0" w:unhideWhenUsed="0" w:qFormat="1"/>
    <w:lsdException w:name="FollowedHyperlink" w:locked="0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locked="0"/>
    <w:lsdException w:name="HTML Bottom of Form" w:locked="0"/>
    <w:lsdException w:name="Normal (Web)" w:semiHidden="0" w:unhideWhenUsed="0" w:qFormat="1"/>
    <w:lsdException w:name="HTML Preformatted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spacing w:line="520" w:lineRule="exact"/>
      <w:ind w:firstLineChars="200" w:firstLine="560"/>
    </w:pPr>
    <w:rPr>
      <w:kern w:val="0"/>
      <w:sz w:val="24"/>
      <w:szCs w:val="20"/>
    </w:rPr>
  </w:style>
  <w:style w:type="paragraph" w:styleId="a4">
    <w:name w:val="Date"/>
    <w:basedOn w:val="a"/>
    <w:next w:val="a"/>
    <w:link w:val="Char0"/>
    <w:uiPriority w:val="99"/>
    <w:qFormat/>
    <w:pPr>
      <w:ind w:leftChars="2500" w:left="100"/>
    </w:pPr>
    <w:rPr>
      <w:kern w:val="0"/>
      <w:sz w:val="24"/>
      <w:szCs w:val="20"/>
    </w:rPr>
  </w:style>
  <w:style w:type="paragraph" w:styleId="a5">
    <w:name w:val="Balloon Text"/>
    <w:basedOn w:val="a"/>
    <w:link w:val="Char1"/>
    <w:uiPriority w:val="99"/>
    <w:semiHidden/>
    <w:qFormat/>
    <w:rPr>
      <w:kern w:val="0"/>
      <w:sz w:val="2"/>
      <w:szCs w:val="20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7">
    <w:name w:val="header"/>
    <w:basedOn w:val="a"/>
    <w:next w:val="a6"/>
    <w:link w:val="Char10"/>
    <w:uiPriority w:val="99"/>
    <w:qFormat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HTML">
    <w:name w:val="HTML Preformatted"/>
    <w:basedOn w:val="a"/>
    <w:link w:val="HTMLChar"/>
    <w:uiPriority w:val="99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qFormat/>
    <w:lock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qFormat/>
    <w:rPr>
      <w:rFonts w:cs="Times New Roman"/>
    </w:rPr>
  </w:style>
  <w:style w:type="character" w:styleId="ab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c">
    <w:name w:val="Emphasis"/>
    <w:basedOn w:val="a0"/>
    <w:uiPriority w:val="99"/>
    <w:qFormat/>
    <w:locked/>
    <w:rPr>
      <w:rFonts w:cs="Times New Roman"/>
      <w:i/>
      <w:iCs/>
    </w:rPr>
  </w:style>
  <w:style w:type="character" w:styleId="ad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IndentChar">
    <w:name w:val="Body Text Indent Char"/>
    <w:basedOn w:val="a0"/>
    <w:uiPriority w:val="99"/>
    <w:semiHidden/>
    <w:qFormat/>
    <w:locked/>
    <w:rPr>
      <w:rFonts w:cs="Times New Roman"/>
      <w:sz w:val="24"/>
    </w:rPr>
  </w:style>
  <w:style w:type="character" w:customStyle="1" w:styleId="DateChar">
    <w:name w:val="Date Char"/>
    <w:basedOn w:val="a0"/>
    <w:uiPriority w:val="99"/>
    <w:semiHidden/>
    <w:qFormat/>
    <w:locked/>
    <w:rPr>
      <w:rFonts w:cs="Times New Roman"/>
      <w:sz w:val="24"/>
    </w:rPr>
  </w:style>
  <w:style w:type="character" w:customStyle="1" w:styleId="BalloonTextChar">
    <w:name w:val="Balloon Text Char"/>
    <w:basedOn w:val="a0"/>
    <w:uiPriority w:val="99"/>
    <w:semiHidden/>
    <w:qFormat/>
    <w:locked/>
    <w:rPr>
      <w:rFonts w:cs="Times New Roman"/>
      <w:sz w:val="2"/>
    </w:rPr>
  </w:style>
  <w:style w:type="character" w:customStyle="1" w:styleId="FooterChar">
    <w:name w:val="Footer Char"/>
    <w:basedOn w:val="a0"/>
    <w:uiPriority w:val="99"/>
    <w:qFormat/>
    <w:locked/>
    <w:rPr>
      <w:rFonts w:cs="Times New Roman"/>
      <w:sz w:val="18"/>
    </w:rPr>
  </w:style>
  <w:style w:type="character" w:customStyle="1" w:styleId="Char10">
    <w:name w:val="页眉 Char1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Char4">
    <w:name w:val="Char Char4"/>
    <w:uiPriority w:val="99"/>
    <w:qFormat/>
    <w:rPr>
      <w:rFonts w:eastAsia="宋体"/>
      <w:kern w:val="2"/>
      <w:sz w:val="18"/>
      <w:lang w:val="en-US" w:eastAsia="zh-CN"/>
    </w:rPr>
  </w:style>
  <w:style w:type="character" w:customStyle="1" w:styleId="Char3">
    <w:name w:val="页眉 Char"/>
    <w:uiPriority w:val="99"/>
    <w:semiHidden/>
    <w:qFormat/>
    <w:locked/>
    <w:rPr>
      <w:sz w:val="18"/>
    </w:rPr>
  </w:style>
  <w:style w:type="character" w:customStyle="1" w:styleId="ae">
    <w:name w:val="样式 宋体 四号"/>
    <w:uiPriority w:val="99"/>
    <w:qFormat/>
    <w:rPr>
      <w:rFonts w:ascii="宋体" w:eastAsia="宋体"/>
      <w:sz w:val="28"/>
      <w:u w:val="single"/>
    </w:rPr>
  </w:style>
  <w:style w:type="character" w:customStyle="1" w:styleId="Char">
    <w:name w:val="正文文本缩进 Char"/>
    <w:basedOn w:val="a0"/>
    <w:link w:val="a3"/>
    <w:uiPriority w:val="99"/>
    <w:semiHidden/>
    <w:qFormat/>
    <w:locked/>
    <w:rPr>
      <w:rFonts w:cs="Times New Roman"/>
      <w:sz w:val="21"/>
      <w:szCs w:val="21"/>
    </w:rPr>
  </w:style>
  <w:style w:type="character" w:customStyle="1" w:styleId="Char2">
    <w:name w:val="页脚 Char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Pr>
      <w:rFonts w:cs="Times New Roman"/>
      <w:sz w:val="2"/>
    </w:rPr>
  </w:style>
  <w:style w:type="character" w:customStyle="1" w:styleId="Char0">
    <w:name w:val="日期 Char"/>
    <w:basedOn w:val="a0"/>
    <w:link w:val="a4"/>
    <w:uiPriority w:val="99"/>
    <w:semiHidden/>
    <w:qFormat/>
    <w:locked/>
    <w:rPr>
      <w:rFonts w:cs="Times New Roman"/>
      <w:sz w:val="21"/>
      <w:szCs w:val="21"/>
    </w:rPr>
  </w:style>
  <w:style w:type="paragraph" w:customStyle="1" w:styleId="07513">
    <w:name w:val="样式 宋体 四号 底端: (单实线 自动设置  0.75 磅 行宽 距正文:  13 磅 边框间距: ) 行距: 多..."/>
    <w:basedOn w:val="a"/>
    <w:uiPriority w:val="99"/>
    <w:qFormat/>
    <w:pPr>
      <w:framePr w:wrap="notBeside" w:vAnchor="text" w:hAnchor="text" w:y="1"/>
      <w:spacing w:line="300" w:lineRule="auto"/>
    </w:pPr>
    <w:rPr>
      <w:rFonts w:ascii="宋体" w:hAnsi="宋体" w:cs="宋体"/>
      <w:sz w:val="28"/>
      <w:szCs w:val="28"/>
    </w:rPr>
  </w:style>
  <w:style w:type="paragraph" w:customStyle="1" w:styleId="CharChar">
    <w:name w:val="Char Char"/>
    <w:basedOn w:val="a"/>
    <w:uiPriority w:val="99"/>
    <w:qFormat/>
  </w:style>
  <w:style w:type="character" w:customStyle="1" w:styleId="font01">
    <w:name w:val="font01"/>
    <w:basedOn w:val="a0"/>
    <w:uiPriority w:val="99"/>
    <w:qFormat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51">
    <w:name w:val="font51"/>
    <w:basedOn w:val="a0"/>
    <w:uiPriority w:val="99"/>
    <w:qFormat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HTMLChar">
    <w:name w:val="HTML 预设格式 Char"/>
    <w:basedOn w:val="a0"/>
    <w:link w:val="HTML"/>
    <w:uiPriority w:val="99"/>
    <w:qFormat/>
    <w:locked/>
    <w:rPr>
      <w:rFonts w:ascii="宋体" w:eastAsia="宋体" w:cs="宋体"/>
      <w:sz w:val="24"/>
      <w:szCs w:val="24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1098</Words>
  <Characters>6259</Characters>
  <Application>Microsoft Office Word</Application>
  <DocSecurity>0</DocSecurity>
  <Lines>52</Lines>
  <Paragraphs>14</Paragraphs>
  <ScaleCrop>false</ScaleCrop>
  <Company>qzjyj</Company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关于“崇尚科学、传播文明”读书教育活动奖励办法的通知</dc:title>
  <dc:creator>福建省新华书店办公室</dc:creator>
  <cp:lastModifiedBy>cai</cp:lastModifiedBy>
  <cp:revision>2</cp:revision>
  <cp:lastPrinted>2023-06-14T11:02:00Z</cp:lastPrinted>
  <dcterms:created xsi:type="dcterms:W3CDTF">2023-06-26T17:29:00Z</dcterms:created>
  <dcterms:modified xsi:type="dcterms:W3CDTF">2023-06-26T17:29:00Z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E187A78337F64B2288A5CEBFA096C0E2</vt:lpwstr>
  </property>
</Properties>
</file>